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D6" w:rsidRPr="000C36D6" w:rsidRDefault="000C36D6" w:rsidP="000C36D6">
      <w:pPr>
        <w:spacing w:after="0" w:line="240" w:lineRule="auto"/>
        <w:rPr>
          <w:rFonts w:ascii="Times New Roman" w:hAnsi="Times New Roman" w:cs="Times New Roman"/>
        </w:rPr>
      </w:pPr>
    </w:p>
    <w:p w:rsidR="00B74AA0" w:rsidRDefault="00B74AA0" w:rsidP="000C3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6D6" w:rsidRPr="00B74AA0" w:rsidRDefault="000C36D6" w:rsidP="000C3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AA0">
        <w:rPr>
          <w:rFonts w:ascii="Times New Roman" w:hAnsi="Times New Roman" w:cs="Times New Roman"/>
          <w:b/>
          <w:sz w:val="24"/>
          <w:szCs w:val="24"/>
        </w:rPr>
        <w:t>ИНФОРМАЦИЯ ПО АКТ</w:t>
      </w:r>
      <w:r w:rsidR="00F264D7" w:rsidRPr="00B74AA0">
        <w:rPr>
          <w:rFonts w:ascii="Times New Roman" w:hAnsi="Times New Roman" w:cs="Times New Roman"/>
          <w:b/>
          <w:sz w:val="24"/>
          <w:szCs w:val="24"/>
        </w:rPr>
        <w:t>АМ ПРОВЕРОК</w:t>
      </w:r>
    </w:p>
    <w:p w:rsidR="000C36D6" w:rsidRDefault="000C36D6" w:rsidP="000C3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AA0">
        <w:rPr>
          <w:rFonts w:ascii="Times New Roman" w:hAnsi="Times New Roman" w:cs="Times New Roman"/>
          <w:b/>
          <w:sz w:val="24"/>
          <w:szCs w:val="24"/>
        </w:rPr>
        <w:t>по Мензелинскому муниципальному району</w:t>
      </w:r>
    </w:p>
    <w:p w:rsidR="00B74AA0" w:rsidRPr="00B74AA0" w:rsidRDefault="00B74AA0" w:rsidP="000C3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1026" w:type="dxa"/>
        <w:tblLook w:val="04A0" w:firstRow="1" w:lastRow="0" w:firstColumn="1" w:lastColumn="0" w:noHBand="0" w:noVBand="1"/>
      </w:tblPr>
      <w:tblGrid>
        <w:gridCol w:w="3261"/>
        <w:gridCol w:w="2976"/>
        <w:gridCol w:w="1420"/>
        <w:gridCol w:w="7369"/>
      </w:tblGrid>
      <w:tr w:rsidR="000C36D6" w:rsidRPr="00B542C3" w:rsidTr="00E96D17">
        <w:tc>
          <w:tcPr>
            <w:tcW w:w="3261" w:type="dxa"/>
          </w:tcPr>
          <w:p w:rsidR="000C36D6" w:rsidRPr="00B542C3" w:rsidRDefault="000C36D6">
            <w:pPr>
              <w:rPr>
                <w:rFonts w:ascii="Times New Roman" w:hAnsi="Times New Roman" w:cs="Times New Roman"/>
                <w:b/>
              </w:rPr>
            </w:pPr>
            <w:r w:rsidRPr="00B542C3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976" w:type="dxa"/>
          </w:tcPr>
          <w:p w:rsidR="000C36D6" w:rsidRPr="00B542C3" w:rsidRDefault="000C36D6">
            <w:pPr>
              <w:rPr>
                <w:rFonts w:ascii="Times New Roman" w:hAnsi="Times New Roman" w:cs="Times New Roman"/>
                <w:b/>
              </w:rPr>
            </w:pPr>
            <w:r w:rsidRPr="00B542C3">
              <w:rPr>
                <w:rFonts w:ascii="Times New Roman" w:hAnsi="Times New Roman" w:cs="Times New Roman"/>
                <w:b/>
              </w:rPr>
              <w:t>Виды нарушений</w:t>
            </w:r>
          </w:p>
        </w:tc>
        <w:tc>
          <w:tcPr>
            <w:tcW w:w="1420" w:type="dxa"/>
          </w:tcPr>
          <w:p w:rsidR="000C36D6" w:rsidRPr="00B542C3" w:rsidRDefault="000C36D6" w:rsidP="00E96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2C3">
              <w:rPr>
                <w:rFonts w:ascii="Times New Roman" w:hAnsi="Times New Roman" w:cs="Times New Roman"/>
                <w:b/>
              </w:rPr>
              <w:t xml:space="preserve">Сумма, </w:t>
            </w:r>
            <w:proofErr w:type="spellStart"/>
            <w:r w:rsidRPr="00B542C3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B542C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B542C3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B542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69" w:type="dxa"/>
          </w:tcPr>
          <w:p w:rsidR="000C36D6" w:rsidRPr="00B542C3" w:rsidRDefault="000C36D6">
            <w:pPr>
              <w:rPr>
                <w:rFonts w:ascii="Times New Roman" w:hAnsi="Times New Roman" w:cs="Times New Roman"/>
                <w:b/>
              </w:rPr>
            </w:pPr>
            <w:r w:rsidRPr="00B542C3">
              <w:rPr>
                <w:rFonts w:ascii="Times New Roman" w:hAnsi="Times New Roman" w:cs="Times New Roman"/>
                <w:b/>
              </w:rPr>
              <w:t>Приведение в соответствие</w:t>
            </w:r>
          </w:p>
          <w:p w:rsidR="000C36D6" w:rsidRPr="00B542C3" w:rsidRDefault="000C36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41CB" w:rsidRPr="00B542C3" w:rsidTr="00E96D17">
        <w:trPr>
          <w:trHeight w:val="555"/>
        </w:trPr>
        <w:tc>
          <w:tcPr>
            <w:tcW w:w="3261" w:type="dxa"/>
            <w:vMerge w:val="restart"/>
          </w:tcPr>
          <w:p w:rsidR="005341CB" w:rsidRPr="00B542C3" w:rsidRDefault="005341CB" w:rsidP="00F264D7">
            <w:pPr>
              <w:rPr>
                <w:rFonts w:ascii="Times New Roman" w:hAnsi="Times New Roman" w:cs="Times New Roman"/>
                <w:b/>
              </w:rPr>
            </w:pPr>
            <w:r w:rsidRPr="00B542C3">
              <w:rPr>
                <w:rFonts w:ascii="Times New Roman" w:hAnsi="Times New Roman" w:cs="Times New Roman"/>
                <w:b/>
              </w:rPr>
              <w:t>МБ</w:t>
            </w:r>
            <w:r w:rsidR="00F264D7">
              <w:rPr>
                <w:rFonts w:ascii="Times New Roman" w:hAnsi="Times New Roman" w:cs="Times New Roman"/>
                <w:b/>
              </w:rPr>
              <w:t>Д</w:t>
            </w:r>
            <w:r w:rsidRPr="00B542C3">
              <w:rPr>
                <w:rFonts w:ascii="Times New Roman" w:hAnsi="Times New Roman" w:cs="Times New Roman"/>
                <w:b/>
              </w:rPr>
              <w:t>ОУ «</w:t>
            </w:r>
            <w:r w:rsidR="00F264D7">
              <w:rPr>
                <w:rFonts w:ascii="Times New Roman" w:hAnsi="Times New Roman" w:cs="Times New Roman"/>
                <w:b/>
              </w:rPr>
              <w:t xml:space="preserve">Детский сад общеразвивающего вида № 8 «Солнышко» </w:t>
            </w:r>
            <w:r w:rsidRPr="00B542C3">
              <w:rPr>
                <w:rFonts w:ascii="Times New Roman" w:hAnsi="Times New Roman" w:cs="Times New Roman"/>
                <w:b/>
              </w:rPr>
              <w:t>»</w:t>
            </w:r>
            <w:r w:rsidR="00F264D7">
              <w:rPr>
                <w:rFonts w:ascii="Times New Roman" w:hAnsi="Times New Roman" w:cs="Times New Roman"/>
                <w:b/>
              </w:rPr>
              <w:t xml:space="preserve">Мензелинского муниципального района </w:t>
            </w:r>
            <w:r w:rsidRPr="00B542C3">
              <w:rPr>
                <w:rFonts w:ascii="Times New Roman" w:hAnsi="Times New Roman" w:cs="Times New Roman"/>
                <w:b/>
              </w:rPr>
              <w:t>Республики Татарстан</w:t>
            </w:r>
          </w:p>
        </w:tc>
        <w:tc>
          <w:tcPr>
            <w:tcW w:w="2976" w:type="dxa"/>
          </w:tcPr>
          <w:p w:rsidR="00F264D7" w:rsidRPr="008106A8" w:rsidRDefault="005341CB" w:rsidP="00F2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264D7">
              <w:rPr>
                <w:rFonts w:ascii="Times New Roman" w:hAnsi="Times New Roman" w:cs="Times New Roman"/>
              </w:rPr>
              <w:t>Н</w:t>
            </w:r>
            <w:r w:rsidR="00F264D7" w:rsidRPr="00F264D7">
              <w:rPr>
                <w:rFonts w:ascii="Times New Roman" w:hAnsi="Times New Roman" w:cs="Times New Roman"/>
              </w:rPr>
              <w:t>есвоевременное</w:t>
            </w:r>
            <w:r w:rsidR="00F264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64D7">
              <w:rPr>
                <w:rFonts w:ascii="Times New Roman" w:hAnsi="Times New Roman" w:cs="Times New Roman"/>
              </w:rPr>
              <w:t>н</w:t>
            </w:r>
            <w:r w:rsidR="00F264D7" w:rsidRPr="00F264D7">
              <w:rPr>
                <w:rFonts w:ascii="Times New Roman" w:hAnsi="Times New Roman" w:cs="Times New Roman"/>
              </w:rPr>
              <w:t>ап</w:t>
            </w:r>
            <w:r w:rsidR="00F264D7">
              <w:rPr>
                <w:rFonts w:ascii="Times New Roman" w:hAnsi="Times New Roman" w:cs="Times New Roman"/>
              </w:rPr>
              <w:t>-</w:t>
            </w:r>
            <w:r w:rsidR="00F264D7" w:rsidRPr="00F264D7">
              <w:rPr>
                <w:rFonts w:ascii="Times New Roman" w:hAnsi="Times New Roman" w:cs="Times New Roman"/>
              </w:rPr>
              <w:t>равление</w:t>
            </w:r>
            <w:proofErr w:type="spellEnd"/>
            <w:r w:rsidR="00F264D7" w:rsidRPr="00F264D7">
              <w:rPr>
                <w:rFonts w:ascii="Times New Roman" w:hAnsi="Times New Roman" w:cs="Times New Roman"/>
              </w:rPr>
              <w:t xml:space="preserve"> денежных средств, удержанных с</w:t>
            </w:r>
            <w:r w:rsidR="00F264D7">
              <w:rPr>
                <w:rFonts w:ascii="Times New Roman" w:hAnsi="Times New Roman" w:cs="Times New Roman"/>
              </w:rPr>
              <w:t xml:space="preserve"> с</w:t>
            </w:r>
            <w:r w:rsidR="00F264D7" w:rsidRPr="00F264D7">
              <w:rPr>
                <w:rFonts w:ascii="Times New Roman" w:hAnsi="Times New Roman" w:cs="Times New Roman"/>
              </w:rPr>
              <w:t>отрудников за питание поставщикам продуктов питания</w:t>
            </w:r>
            <w:proofErr w:type="gramEnd"/>
          </w:p>
          <w:p w:rsidR="005341CB" w:rsidRPr="008106A8" w:rsidRDefault="005341CB" w:rsidP="00F26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341CB" w:rsidRPr="00B542C3" w:rsidRDefault="005341CB" w:rsidP="00F26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264D7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369" w:type="dxa"/>
          </w:tcPr>
          <w:p w:rsidR="005341CB" w:rsidRPr="00B542C3" w:rsidRDefault="00C00B81" w:rsidP="00E96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работниками централизованной бухгалтерии проведена разъяснительная работа по </w:t>
            </w:r>
            <w:r w:rsidR="00B74AA0">
              <w:rPr>
                <w:rFonts w:ascii="Times New Roman" w:hAnsi="Times New Roman" w:cs="Times New Roman"/>
              </w:rPr>
              <w:t xml:space="preserve">своевременному </w:t>
            </w:r>
            <w:r>
              <w:rPr>
                <w:rFonts w:ascii="Times New Roman" w:hAnsi="Times New Roman" w:cs="Times New Roman"/>
              </w:rPr>
              <w:t>перечислению указанных денежных средств.</w:t>
            </w:r>
          </w:p>
        </w:tc>
      </w:tr>
      <w:tr w:rsidR="005341CB" w:rsidRPr="00B542C3" w:rsidTr="00E96D17">
        <w:trPr>
          <w:trHeight w:val="465"/>
        </w:trPr>
        <w:tc>
          <w:tcPr>
            <w:tcW w:w="3261" w:type="dxa"/>
            <w:vMerge/>
          </w:tcPr>
          <w:p w:rsidR="005341CB" w:rsidRPr="00B542C3" w:rsidRDefault="005341CB" w:rsidP="00810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524578" w:rsidRPr="00524578" w:rsidRDefault="005341CB" w:rsidP="00524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90C11">
              <w:rPr>
                <w:rFonts w:ascii="Times New Roman" w:hAnsi="Times New Roman" w:cs="Times New Roman"/>
              </w:rPr>
              <w:t>Н</w:t>
            </w:r>
            <w:r w:rsidR="00524578" w:rsidRPr="00524578">
              <w:rPr>
                <w:rFonts w:ascii="Times New Roman" w:hAnsi="Times New Roman" w:cs="Times New Roman"/>
              </w:rPr>
              <w:t>есвоевременное</w:t>
            </w:r>
            <w:r w:rsidR="00690C11">
              <w:rPr>
                <w:rFonts w:ascii="Times New Roman" w:hAnsi="Times New Roman" w:cs="Times New Roman"/>
              </w:rPr>
              <w:t xml:space="preserve">  </w:t>
            </w:r>
            <w:r w:rsidR="00524578" w:rsidRPr="00524578">
              <w:rPr>
                <w:rFonts w:ascii="Times New Roman" w:hAnsi="Times New Roman" w:cs="Times New Roman"/>
              </w:rPr>
              <w:t xml:space="preserve">и не полное удержание с </w:t>
            </w:r>
            <w:proofErr w:type="gramStart"/>
            <w:r w:rsidR="00524578" w:rsidRPr="00524578">
              <w:rPr>
                <w:rFonts w:ascii="Times New Roman" w:hAnsi="Times New Roman" w:cs="Times New Roman"/>
              </w:rPr>
              <w:t>сот</w:t>
            </w:r>
            <w:r w:rsidR="00690C11">
              <w:rPr>
                <w:rFonts w:ascii="Times New Roman" w:hAnsi="Times New Roman" w:cs="Times New Roman"/>
              </w:rPr>
              <w:t>-</w:t>
            </w:r>
            <w:r w:rsidR="00524578" w:rsidRPr="00524578">
              <w:rPr>
                <w:rFonts w:ascii="Times New Roman" w:hAnsi="Times New Roman" w:cs="Times New Roman"/>
              </w:rPr>
              <w:t>рудников</w:t>
            </w:r>
            <w:proofErr w:type="gramEnd"/>
            <w:r w:rsidR="00524578" w:rsidRPr="00524578">
              <w:rPr>
                <w:rFonts w:ascii="Times New Roman" w:hAnsi="Times New Roman" w:cs="Times New Roman"/>
              </w:rPr>
              <w:t xml:space="preserve"> денежных средств</w:t>
            </w:r>
          </w:p>
          <w:p w:rsidR="005341CB" w:rsidRPr="008106A8" w:rsidRDefault="00524578" w:rsidP="00524578">
            <w:pPr>
              <w:rPr>
                <w:rFonts w:ascii="Times New Roman" w:hAnsi="Times New Roman" w:cs="Times New Roman"/>
              </w:rPr>
            </w:pPr>
            <w:r w:rsidRPr="00524578">
              <w:rPr>
                <w:rFonts w:ascii="Times New Roman" w:hAnsi="Times New Roman" w:cs="Times New Roman"/>
              </w:rPr>
              <w:t>на питание</w:t>
            </w:r>
          </w:p>
        </w:tc>
        <w:tc>
          <w:tcPr>
            <w:tcW w:w="1420" w:type="dxa"/>
          </w:tcPr>
          <w:p w:rsidR="005341CB" w:rsidRDefault="00B74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  <w:p w:rsidR="00B74AA0" w:rsidRDefault="00B74AA0">
            <w:pPr>
              <w:rPr>
                <w:rFonts w:ascii="Times New Roman" w:hAnsi="Times New Roman" w:cs="Times New Roman"/>
              </w:rPr>
            </w:pPr>
          </w:p>
          <w:p w:rsidR="005341CB" w:rsidRPr="00B542C3" w:rsidRDefault="00534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9" w:type="dxa"/>
          </w:tcPr>
          <w:p w:rsidR="005341CB" w:rsidRPr="00B542C3" w:rsidRDefault="009E133D" w:rsidP="009E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Данное нарушение устранено в</w:t>
            </w:r>
            <w:r w:rsidR="00690C11">
              <w:rPr>
                <w:rFonts w:ascii="Times New Roman" w:hAnsi="Times New Roman" w:cs="Times New Roman"/>
              </w:rPr>
              <w:t xml:space="preserve"> ходе проверки</w:t>
            </w:r>
            <w:r>
              <w:rPr>
                <w:rFonts w:ascii="Times New Roman" w:hAnsi="Times New Roman" w:cs="Times New Roman"/>
              </w:rPr>
              <w:t>:</w:t>
            </w:r>
            <w:r w:rsidR="00690C11">
              <w:rPr>
                <w:rFonts w:ascii="Times New Roman" w:hAnsi="Times New Roman" w:cs="Times New Roman"/>
              </w:rPr>
              <w:t xml:space="preserve"> данная сумма </w:t>
            </w:r>
            <w:proofErr w:type="gramStart"/>
            <w:r w:rsidR="00690C11">
              <w:rPr>
                <w:rFonts w:ascii="Times New Roman" w:hAnsi="Times New Roman" w:cs="Times New Roman"/>
              </w:rPr>
              <w:t>внесена в кассу централизованной бухгалтерии и далее внесена</w:t>
            </w:r>
            <w:proofErr w:type="gramEnd"/>
            <w:r w:rsidR="00690C11">
              <w:rPr>
                <w:rFonts w:ascii="Times New Roman" w:hAnsi="Times New Roman" w:cs="Times New Roman"/>
              </w:rPr>
              <w:t xml:space="preserve"> на внебюджетный счет учреждения.</w:t>
            </w:r>
          </w:p>
        </w:tc>
      </w:tr>
      <w:tr w:rsidR="005341CB" w:rsidRPr="00B542C3" w:rsidTr="004B1A54">
        <w:trPr>
          <w:trHeight w:val="465"/>
        </w:trPr>
        <w:tc>
          <w:tcPr>
            <w:tcW w:w="3261" w:type="dxa"/>
            <w:vMerge/>
          </w:tcPr>
          <w:p w:rsidR="005341CB" w:rsidRPr="00B542C3" w:rsidRDefault="005341CB" w:rsidP="00810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EE355B" w:rsidRDefault="005341CB" w:rsidP="0069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690C11">
              <w:rPr>
                <w:rFonts w:ascii="Times New Roman" w:hAnsi="Times New Roman" w:cs="Times New Roman"/>
              </w:rPr>
              <w:t xml:space="preserve">В  </w:t>
            </w:r>
            <w:r w:rsidR="00690C11" w:rsidRPr="00690C11">
              <w:rPr>
                <w:rFonts w:ascii="Times New Roman" w:hAnsi="Times New Roman" w:cs="Times New Roman"/>
              </w:rPr>
              <w:t xml:space="preserve">составе основных средств, стоимостью </w:t>
            </w:r>
            <w:proofErr w:type="gramStart"/>
            <w:r w:rsidR="00690C11" w:rsidRPr="00690C11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690C11" w:rsidRPr="00690C11" w:rsidRDefault="00690C11" w:rsidP="0069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C11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690C11">
              <w:rPr>
                <w:rFonts w:ascii="Times New Roman" w:hAnsi="Times New Roman" w:cs="Times New Roman"/>
              </w:rPr>
              <w:t>00 рублей, числятся</w:t>
            </w:r>
          </w:p>
          <w:p w:rsidR="005341CB" w:rsidRDefault="00690C11" w:rsidP="00690C11">
            <w:pPr>
              <w:rPr>
                <w:rFonts w:ascii="Times New Roman" w:hAnsi="Times New Roman" w:cs="Times New Roman"/>
              </w:rPr>
            </w:pPr>
            <w:r w:rsidRPr="00690C11">
              <w:rPr>
                <w:rFonts w:ascii="Times New Roman" w:hAnsi="Times New Roman" w:cs="Times New Roman"/>
              </w:rPr>
              <w:t>материальные запасы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</w:tcPr>
          <w:p w:rsidR="005341CB" w:rsidRDefault="00690C11" w:rsidP="0069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  <w:p w:rsidR="00690C11" w:rsidRDefault="00690C11" w:rsidP="0069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9" w:type="dxa"/>
          </w:tcPr>
          <w:p w:rsidR="005341CB" w:rsidRDefault="00EE355B" w:rsidP="001F4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проверки данное нарушение устранено. Данные товары перенесены на счет по учету материальных запасов.</w:t>
            </w:r>
          </w:p>
        </w:tc>
      </w:tr>
      <w:tr w:rsidR="005341CB" w:rsidRPr="00B542C3" w:rsidTr="00694351">
        <w:trPr>
          <w:trHeight w:val="885"/>
        </w:trPr>
        <w:tc>
          <w:tcPr>
            <w:tcW w:w="3261" w:type="dxa"/>
            <w:vMerge/>
          </w:tcPr>
          <w:p w:rsidR="005341CB" w:rsidRPr="00B542C3" w:rsidRDefault="005341CB" w:rsidP="00810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94351" w:rsidRPr="00694351" w:rsidRDefault="005341CB" w:rsidP="00694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4351">
              <w:rPr>
                <w:rFonts w:ascii="Times New Roman" w:hAnsi="Times New Roman" w:cs="Times New Roman"/>
              </w:rPr>
              <w:t xml:space="preserve">4. </w:t>
            </w:r>
            <w:r w:rsidR="00694351" w:rsidRPr="00694351">
              <w:rPr>
                <w:rFonts w:ascii="Times New Roman" w:hAnsi="Times New Roman" w:cs="Times New Roman"/>
              </w:rPr>
              <w:t>Несвоевременное</w:t>
            </w:r>
          </w:p>
          <w:p w:rsidR="005341CB" w:rsidRPr="00694351" w:rsidRDefault="00694351" w:rsidP="00694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94351">
              <w:rPr>
                <w:rFonts w:ascii="Times New Roman" w:hAnsi="Times New Roman" w:cs="Times New Roman"/>
              </w:rPr>
              <w:t>писание материальных запасов</w:t>
            </w:r>
          </w:p>
        </w:tc>
        <w:tc>
          <w:tcPr>
            <w:tcW w:w="1420" w:type="dxa"/>
          </w:tcPr>
          <w:p w:rsidR="005341CB" w:rsidRDefault="00694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7369" w:type="dxa"/>
          </w:tcPr>
          <w:p w:rsidR="005341CB" w:rsidRDefault="00694351" w:rsidP="00A74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объяснительной </w:t>
            </w:r>
            <w:r w:rsidR="005D24A7">
              <w:rPr>
                <w:rFonts w:ascii="Times New Roman" w:hAnsi="Times New Roman" w:cs="Times New Roman"/>
              </w:rPr>
              <w:t xml:space="preserve">заведующей учреждением </w:t>
            </w:r>
            <w:r>
              <w:rPr>
                <w:rFonts w:ascii="Times New Roman" w:hAnsi="Times New Roman" w:cs="Times New Roman"/>
              </w:rPr>
              <w:t xml:space="preserve"> несвоевременность списания материальных запасов было связано с частой сменой материально-ответственных лиц. За проверяемый период сменилось 3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A74F3D">
              <w:rPr>
                <w:rFonts w:ascii="Times New Roman" w:hAnsi="Times New Roman" w:cs="Times New Roman"/>
              </w:rPr>
              <w:t>атерильно</w:t>
            </w:r>
            <w:proofErr w:type="spellEnd"/>
            <w:r w:rsidR="00A74F3D">
              <w:rPr>
                <w:rFonts w:ascii="Times New Roman" w:hAnsi="Times New Roman" w:cs="Times New Roman"/>
              </w:rPr>
              <w:t>-ответственных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94351" w:rsidRPr="00B542C3" w:rsidTr="005341CB">
        <w:trPr>
          <w:trHeight w:val="1425"/>
        </w:trPr>
        <w:tc>
          <w:tcPr>
            <w:tcW w:w="3261" w:type="dxa"/>
            <w:vMerge/>
          </w:tcPr>
          <w:p w:rsidR="00694351" w:rsidRPr="00B542C3" w:rsidRDefault="00694351" w:rsidP="00810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94351" w:rsidRPr="00694351" w:rsidRDefault="00694351" w:rsidP="00694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B81">
              <w:rPr>
                <w:rFonts w:ascii="Times New Roman" w:hAnsi="Times New Roman" w:cs="Times New Roman"/>
              </w:rPr>
              <w:t>5.Непринятие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4351">
              <w:rPr>
                <w:rFonts w:ascii="Times New Roman" w:hAnsi="Times New Roman" w:cs="Times New Roman"/>
              </w:rPr>
              <w:t>мер по погашению дебиторской задолженности по КФХ</w:t>
            </w:r>
          </w:p>
          <w:p w:rsidR="00694351" w:rsidRPr="00694351" w:rsidRDefault="00694351" w:rsidP="00694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4351">
              <w:rPr>
                <w:rFonts w:ascii="Times New Roman" w:hAnsi="Times New Roman" w:cs="Times New Roman"/>
              </w:rPr>
              <w:t>«Фермер» за продукты питания по бюджетной деятельности, которое привело к истечению срока исковой давности. Остается 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4351">
              <w:rPr>
                <w:rFonts w:ascii="Times New Roman" w:hAnsi="Times New Roman" w:cs="Times New Roman"/>
              </w:rPr>
              <w:t>изменения с февраля 2015года.</w:t>
            </w:r>
          </w:p>
          <w:p w:rsidR="00694351" w:rsidRPr="00694351" w:rsidRDefault="00694351" w:rsidP="00694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694351" w:rsidRDefault="00CA5BDA" w:rsidP="00694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369" w:type="dxa"/>
          </w:tcPr>
          <w:p w:rsidR="00694351" w:rsidRDefault="00CA5BDA" w:rsidP="00694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Дебиторская задолженность отнесена на </w:t>
            </w:r>
            <w:proofErr w:type="spellStart"/>
            <w:r>
              <w:rPr>
                <w:rFonts w:ascii="Times New Roman" w:hAnsi="Times New Roman" w:cs="Times New Roman"/>
              </w:rPr>
              <w:t>забалансовый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счет</w:t>
            </w:r>
            <w:r w:rsidR="00C00B81">
              <w:rPr>
                <w:rFonts w:ascii="Times New Roman" w:hAnsi="Times New Roman" w:cs="Times New Roman"/>
              </w:rPr>
              <w:t>.</w:t>
            </w:r>
            <w:r w:rsidR="009E133D">
              <w:rPr>
                <w:rFonts w:ascii="Times New Roman" w:hAnsi="Times New Roman" w:cs="Times New Roman"/>
              </w:rPr>
              <w:t xml:space="preserve"> МКУ «Отдел образования» поручено в срок до 10 марта 2019 г. провести работу по погашению данной работы: </w:t>
            </w:r>
          </w:p>
          <w:p w:rsidR="009E133D" w:rsidRDefault="009E133D" w:rsidP="00694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или получить продукты питания;</w:t>
            </w:r>
          </w:p>
          <w:p w:rsidR="009E133D" w:rsidRDefault="009E133D" w:rsidP="00694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или подать исковое заявление в суд  на возврат денежных средств.</w:t>
            </w:r>
          </w:p>
        </w:tc>
      </w:tr>
      <w:tr w:rsidR="005341CB" w:rsidRPr="00B542C3" w:rsidTr="005341CB">
        <w:trPr>
          <w:trHeight w:val="47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5341CB" w:rsidRPr="00B542C3" w:rsidRDefault="005341CB" w:rsidP="00810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5341CB" w:rsidRDefault="000D7B3B" w:rsidP="00E96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0" w:type="dxa"/>
          </w:tcPr>
          <w:p w:rsidR="005341CB" w:rsidRDefault="005D24A7" w:rsidP="0053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176,1</w:t>
            </w:r>
          </w:p>
        </w:tc>
        <w:tc>
          <w:tcPr>
            <w:tcW w:w="7369" w:type="dxa"/>
          </w:tcPr>
          <w:p w:rsidR="005341CB" w:rsidRDefault="005341CB" w:rsidP="009465B2">
            <w:pPr>
              <w:rPr>
                <w:rFonts w:ascii="Times New Roman" w:hAnsi="Times New Roman" w:cs="Times New Roman"/>
              </w:rPr>
            </w:pPr>
          </w:p>
        </w:tc>
      </w:tr>
    </w:tbl>
    <w:p w:rsidR="00A612FE" w:rsidRDefault="00A612FE" w:rsidP="00E96D17">
      <w:pPr>
        <w:ind w:left="426"/>
      </w:pPr>
    </w:p>
    <w:p w:rsidR="00BE28CD" w:rsidRDefault="00BE28CD" w:rsidP="00E96D17">
      <w:pPr>
        <w:ind w:left="426"/>
      </w:pPr>
    </w:p>
    <w:p w:rsidR="0077728E" w:rsidRDefault="0077728E" w:rsidP="00E96D17">
      <w:pPr>
        <w:ind w:left="426"/>
      </w:pPr>
    </w:p>
    <w:tbl>
      <w:tblPr>
        <w:tblStyle w:val="a3"/>
        <w:tblW w:w="15026" w:type="dxa"/>
        <w:tblInd w:w="-1026" w:type="dxa"/>
        <w:tblLook w:val="04A0" w:firstRow="1" w:lastRow="0" w:firstColumn="1" w:lastColumn="0" w:noHBand="0" w:noVBand="1"/>
      </w:tblPr>
      <w:tblGrid>
        <w:gridCol w:w="3261"/>
        <w:gridCol w:w="2976"/>
        <w:gridCol w:w="1420"/>
        <w:gridCol w:w="7369"/>
      </w:tblGrid>
      <w:tr w:rsidR="0077728E" w:rsidRPr="00B542C3" w:rsidTr="00F97540">
        <w:tc>
          <w:tcPr>
            <w:tcW w:w="3261" w:type="dxa"/>
          </w:tcPr>
          <w:p w:rsidR="0077728E" w:rsidRPr="00B542C3" w:rsidRDefault="0077728E" w:rsidP="002212AE">
            <w:pPr>
              <w:rPr>
                <w:rFonts w:ascii="Times New Roman" w:hAnsi="Times New Roman" w:cs="Times New Roman"/>
                <w:b/>
              </w:rPr>
            </w:pPr>
            <w:r w:rsidRPr="00B542C3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976" w:type="dxa"/>
          </w:tcPr>
          <w:p w:rsidR="0077728E" w:rsidRPr="00B542C3" w:rsidRDefault="0077728E" w:rsidP="002212AE">
            <w:pPr>
              <w:rPr>
                <w:rFonts w:ascii="Times New Roman" w:hAnsi="Times New Roman" w:cs="Times New Roman"/>
                <w:b/>
              </w:rPr>
            </w:pPr>
            <w:r w:rsidRPr="00B542C3">
              <w:rPr>
                <w:rFonts w:ascii="Times New Roman" w:hAnsi="Times New Roman" w:cs="Times New Roman"/>
                <w:b/>
              </w:rPr>
              <w:t>Виды нарушений</w:t>
            </w:r>
          </w:p>
        </w:tc>
        <w:tc>
          <w:tcPr>
            <w:tcW w:w="1420" w:type="dxa"/>
          </w:tcPr>
          <w:p w:rsidR="0077728E" w:rsidRPr="00B542C3" w:rsidRDefault="0077728E" w:rsidP="00221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2C3">
              <w:rPr>
                <w:rFonts w:ascii="Times New Roman" w:hAnsi="Times New Roman" w:cs="Times New Roman"/>
                <w:b/>
              </w:rPr>
              <w:t xml:space="preserve">Сумма, </w:t>
            </w:r>
            <w:proofErr w:type="spellStart"/>
            <w:r w:rsidRPr="00B542C3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B542C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B542C3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B542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69" w:type="dxa"/>
          </w:tcPr>
          <w:p w:rsidR="0077728E" w:rsidRPr="00B542C3" w:rsidRDefault="0077728E" w:rsidP="002212AE">
            <w:pPr>
              <w:rPr>
                <w:rFonts w:ascii="Times New Roman" w:hAnsi="Times New Roman" w:cs="Times New Roman"/>
                <w:b/>
              </w:rPr>
            </w:pPr>
            <w:r w:rsidRPr="00B542C3">
              <w:rPr>
                <w:rFonts w:ascii="Times New Roman" w:hAnsi="Times New Roman" w:cs="Times New Roman"/>
                <w:b/>
              </w:rPr>
              <w:t>Приведение в соответствие</w:t>
            </w:r>
          </w:p>
          <w:p w:rsidR="0077728E" w:rsidRPr="00B542C3" w:rsidRDefault="0077728E" w:rsidP="002212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728E" w:rsidRPr="00B542C3" w:rsidTr="00F97540">
        <w:trPr>
          <w:trHeight w:val="555"/>
        </w:trPr>
        <w:tc>
          <w:tcPr>
            <w:tcW w:w="3261" w:type="dxa"/>
            <w:vMerge w:val="restart"/>
          </w:tcPr>
          <w:p w:rsidR="0077728E" w:rsidRPr="00B542C3" w:rsidRDefault="0077728E" w:rsidP="002212A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Кузембетьевское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СП Мензелинского муниципального района </w:t>
            </w:r>
            <w:r w:rsidRPr="00B542C3">
              <w:rPr>
                <w:rFonts w:ascii="Times New Roman" w:hAnsi="Times New Roman" w:cs="Times New Roman"/>
                <w:b/>
              </w:rPr>
              <w:t>Республики Татарстан</w:t>
            </w:r>
          </w:p>
        </w:tc>
        <w:tc>
          <w:tcPr>
            <w:tcW w:w="2976" w:type="dxa"/>
          </w:tcPr>
          <w:p w:rsidR="0077728E" w:rsidRPr="0077728E" w:rsidRDefault="0077728E" w:rsidP="00777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9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28E">
              <w:rPr>
                <w:rFonts w:ascii="Times New Roman" w:hAnsi="Times New Roman" w:cs="Times New Roman"/>
              </w:rPr>
              <w:t xml:space="preserve">нарушение части 3 статьи 9 Федерального </w:t>
            </w:r>
            <w:proofErr w:type="gramStart"/>
            <w:r w:rsidRPr="0077728E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-</w:t>
            </w:r>
            <w:r w:rsidRPr="0077728E">
              <w:rPr>
                <w:rFonts w:ascii="Times New Roman" w:hAnsi="Times New Roman" w:cs="Times New Roman"/>
              </w:rPr>
              <w:t>кона</w:t>
            </w:r>
            <w:proofErr w:type="gramEnd"/>
            <w:r w:rsidRPr="0077728E">
              <w:rPr>
                <w:rFonts w:ascii="Times New Roman" w:hAnsi="Times New Roman" w:cs="Times New Roman"/>
              </w:rPr>
              <w:t xml:space="preserve"> от 06.12.2011 года</w:t>
            </w:r>
          </w:p>
          <w:p w:rsidR="0077728E" w:rsidRPr="0077728E" w:rsidRDefault="0077728E" w:rsidP="00777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728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28E">
              <w:rPr>
                <w:rFonts w:ascii="Times New Roman" w:hAnsi="Times New Roman" w:cs="Times New Roman"/>
              </w:rPr>
              <w:t xml:space="preserve">402-ФЗ «О бухгалтерском учете», пункта 26 </w:t>
            </w:r>
            <w:proofErr w:type="gramStart"/>
            <w:r w:rsidRPr="0077728E">
              <w:rPr>
                <w:rFonts w:ascii="Times New Roman" w:hAnsi="Times New Roman" w:cs="Times New Roman"/>
              </w:rPr>
              <w:t>Поло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7728E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  <w:r w:rsidRPr="0077728E">
              <w:rPr>
                <w:rFonts w:ascii="Times New Roman" w:hAnsi="Times New Roman" w:cs="Times New Roman"/>
              </w:rPr>
              <w:t xml:space="preserve"> об особенностях</w:t>
            </w:r>
          </w:p>
          <w:p w:rsidR="0077728E" w:rsidRPr="008106A8" w:rsidRDefault="0077728E" w:rsidP="0071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728E">
              <w:rPr>
                <w:rFonts w:ascii="Times New Roman" w:hAnsi="Times New Roman" w:cs="Times New Roman"/>
              </w:rPr>
              <w:t>направления работников в служебные командировки, утвержденного</w:t>
            </w:r>
            <w:r w:rsidR="007104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7728E">
              <w:rPr>
                <w:rFonts w:ascii="Times New Roman" w:hAnsi="Times New Roman" w:cs="Times New Roman"/>
              </w:rPr>
              <w:t>Постановле</w:t>
            </w:r>
            <w:r w:rsidR="00710489">
              <w:rPr>
                <w:rFonts w:ascii="Times New Roman" w:hAnsi="Times New Roman" w:cs="Times New Roman"/>
              </w:rPr>
              <w:t>-</w:t>
            </w:r>
            <w:r w:rsidRPr="0077728E">
              <w:rPr>
                <w:rFonts w:ascii="Times New Roman" w:hAnsi="Times New Roman" w:cs="Times New Roman"/>
              </w:rPr>
              <w:t>нием</w:t>
            </w:r>
            <w:proofErr w:type="spellEnd"/>
            <w:proofErr w:type="gramEnd"/>
            <w:r w:rsidRPr="0077728E">
              <w:rPr>
                <w:rFonts w:ascii="Times New Roman" w:hAnsi="Times New Roman" w:cs="Times New Roman"/>
              </w:rPr>
              <w:t xml:space="preserve"> Правительства РФ от 13.10.2008 N 749, </w:t>
            </w:r>
            <w:proofErr w:type="spellStart"/>
            <w:r w:rsidRPr="0077728E">
              <w:rPr>
                <w:rFonts w:ascii="Times New Roman" w:hAnsi="Times New Roman" w:cs="Times New Roman"/>
              </w:rPr>
              <w:t>несвоев</w:t>
            </w:r>
            <w:proofErr w:type="spellEnd"/>
            <w:r w:rsidR="00710489">
              <w:rPr>
                <w:rFonts w:ascii="Times New Roman" w:hAnsi="Times New Roman" w:cs="Times New Roman"/>
              </w:rPr>
              <w:t>-</w:t>
            </w:r>
            <w:r w:rsidRPr="0077728E">
              <w:rPr>
                <w:rFonts w:ascii="Times New Roman" w:hAnsi="Times New Roman" w:cs="Times New Roman"/>
              </w:rPr>
              <w:t>ременная сдача</w:t>
            </w:r>
            <w:r w:rsidR="00710489">
              <w:rPr>
                <w:rFonts w:ascii="Times New Roman" w:hAnsi="Times New Roman" w:cs="Times New Roman"/>
              </w:rPr>
              <w:t xml:space="preserve"> </w:t>
            </w:r>
            <w:r w:rsidRPr="0077728E">
              <w:rPr>
                <w:rFonts w:ascii="Times New Roman" w:hAnsi="Times New Roman" w:cs="Times New Roman"/>
              </w:rPr>
              <w:t>авансовых отчетов по командировке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</w:tcPr>
          <w:p w:rsidR="0077728E" w:rsidRDefault="0077728E" w:rsidP="00221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  <w:p w:rsidR="0077728E" w:rsidRPr="00B542C3" w:rsidRDefault="0077728E" w:rsidP="00221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9" w:type="dxa"/>
          </w:tcPr>
          <w:p w:rsidR="0077728E" w:rsidRPr="00B542C3" w:rsidRDefault="008049B0" w:rsidP="00221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Подотчетным лицом авансовые отчеты были предоставлены в бухгалтерию позже.</w:t>
            </w:r>
          </w:p>
        </w:tc>
      </w:tr>
      <w:tr w:rsidR="0077728E" w:rsidRPr="00B542C3" w:rsidTr="00F97540">
        <w:trPr>
          <w:trHeight w:val="465"/>
        </w:trPr>
        <w:tc>
          <w:tcPr>
            <w:tcW w:w="3261" w:type="dxa"/>
            <w:vMerge/>
          </w:tcPr>
          <w:p w:rsidR="0077728E" w:rsidRPr="00B542C3" w:rsidRDefault="0077728E" w:rsidP="002212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7728E" w:rsidRPr="008106A8" w:rsidRDefault="0077728E" w:rsidP="00777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</w:t>
            </w:r>
            <w:r w:rsidRPr="0077728E">
              <w:rPr>
                <w:rFonts w:ascii="Times New Roman" w:hAnsi="Times New Roman" w:cs="Times New Roman"/>
              </w:rPr>
              <w:t>писание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28E">
              <w:rPr>
                <w:rFonts w:ascii="Times New Roman" w:hAnsi="Times New Roman" w:cs="Times New Roman"/>
              </w:rPr>
              <w:t>ГСМ произведено без оформления путевых 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28E" w:rsidRPr="008106A8" w:rsidRDefault="0077728E" w:rsidP="00777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7728E" w:rsidRDefault="0077728E" w:rsidP="00221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  <w:p w:rsidR="0077728E" w:rsidRDefault="0077728E" w:rsidP="002212AE">
            <w:pPr>
              <w:rPr>
                <w:rFonts w:ascii="Times New Roman" w:hAnsi="Times New Roman" w:cs="Times New Roman"/>
              </w:rPr>
            </w:pPr>
          </w:p>
          <w:p w:rsidR="0077728E" w:rsidRPr="00B542C3" w:rsidRDefault="0077728E" w:rsidP="00221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9" w:type="dxa"/>
          </w:tcPr>
          <w:p w:rsidR="0077728E" w:rsidRPr="00B542C3" w:rsidRDefault="008049B0" w:rsidP="009E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сегодняшний день путевые листы оформл</w:t>
            </w:r>
            <w:r w:rsidR="009E133D">
              <w:rPr>
                <w:rFonts w:ascii="Times New Roman" w:hAnsi="Times New Roman" w:cs="Times New Roman"/>
              </w:rPr>
              <w:t>ены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728E" w:rsidRPr="00B542C3" w:rsidTr="00F97540">
        <w:trPr>
          <w:trHeight w:val="465"/>
        </w:trPr>
        <w:tc>
          <w:tcPr>
            <w:tcW w:w="3261" w:type="dxa"/>
            <w:vMerge/>
          </w:tcPr>
          <w:p w:rsidR="0077728E" w:rsidRPr="00B542C3" w:rsidRDefault="0077728E" w:rsidP="002212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7728E" w:rsidRPr="0077728E" w:rsidRDefault="0077728E" w:rsidP="00777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 </w:t>
            </w:r>
            <w:r w:rsidRPr="0077728E">
              <w:rPr>
                <w:rFonts w:ascii="Times New Roman" w:hAnsi="Times New Roman" w:cs="Times New Roman"/>
              </w:rPr>
              <w:t>нарушение пункта 7 Инструкции № 157н, при отсутствии на балансе или</w:t>
            </w:r>
          </w:p>
          <w:p w:rsidR="00215E2B" w:rsidRPr="0077728E" w:rsidRDefault="0077728E" w:rsidP="00215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7728E">
              <w:rPr>
                <w:rFonts w:ascii="Times New Roman" w:hAnsi="Times New Roman" w:cs="Times New Roman"/>
              </w:rPr>
              <w:t>забалансе</w:t>
            </w:r>
            <w:proofErr w:type="spellEnd"/>
            <w:r w:rsidRPr="007772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7728E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77728E">
              <w:rPr>
                <w:rFonts w:ascii="Times New Roman" w:hAnsi="Times New Roman" w:cs="Times New Roman"/>
              </w:rPr>
              <w:t>тивного</w:t>
            </w:r>
            <w:proofErr w:type="spellEnd"/>
            <w:proofErr w:type="gramEnd"/>
            <w:r w:rsidRPr="0077728E">
              <w:rPr>
                <w:rFonts w:ascii="Times New Roman" w:hAnsi="Times New Roman" w:cs="Times New Roman"/>
              </w:rPr>
              <w:t xml:space="preserve"> здания Поселения произведены расходы по оплате за</w:t>
            </w:r>
            <w:r w:rsidR="00215E2B">
              <w:rPr>
                <w:rFonts w:ascii="Times New Roman" w:hAnsi="Times New Roman" w:cs="Times New Roman"/>
              </w:rPr>
              <w:t xml:space="preserve"> </w:t>
            </w:r>
            <w:r w:rsidRPr="0077728E">
              <w:rPr>
                <w:rFonts w:ascii="Times New Roman" w:hAnsi="Times New Roman" w:cs="Times New Roman"/>
              </w:rPr>
              <w:t xml:space="preserve">электроэнергию </w:t>
            </w:r>
          </w:p>
          <w:p w:rsidR="0077728E" w:rsidRDefault="0077728E" w:rsidP="00215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728E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77728E">
              <w:rPr>
                <w:rFonts w:ascii="Times New Roman" w:hAnsi="Times New Roman" w:cs="Times New Roman"/>
              </w:rPr>
              <w:t>теплоэнергию</w:t>
            </w:r>
            <w:proofErr w:type="spellEnd"/>
            <w:r w:rsidR="00215E2B">
              <w:rPr>
                <w:rFonts w:ascii="Times New Roman" w:hAnsi="Times New Roman" w:cs="Times New Roman"/>
              </w:rPr>
              <w:t xml:space="preserve">, </w:t>
            </w:r>
            <w:r w:rsidRPr="0077728E">
              <w:rPr>
                <w:rFonts w:ascii="Times New Roman" w:hAnsi="Times New Roman" w:cs="Times New Roman"/>
              </w:rPr>
              <w:t xml:space="preserve"> у</w:t>
            </w:r>
            <w:r w:rsidR="00215E2B">
              <w:rPr>
                <w:rFonts w:ascii="Times New Roman" w:hAnsi="Times New Roman" w:cs="Times New Roman"/>
              </w:rPr>
              <w:t>слуги охраны.</w:t>
            </w:r>
          </w:p>
        </w:tc>
        <w:tc>
          <w:tcPr>
            <w:tcW w:w="1420" w:type="dxa"/>
          </w:tcPr>
          <w:p w:rsidR="0077728E" w:rsidRDefault="0077728E" w:rsidP="00221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</w:t>
            </w:r>
          </w:p>
          <w:p w:rsidR="0077728E" w:rsidRDefault="0077728E" w:rsidP="00221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9" w:type="dxa"/>
          </w:tcPr>
          <w:p w:rsidR="0077728E" w:rsidRDefault="008049B0" w:rsidP="00221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объяснению Главы идет оформление административного здания</w:t>
            </w:r>
            <w:r w:rsidR="009E133D">
              <w:rPr>
                <w:rFonts w:ascii="Times New Roman" w:hAnsi="Times New Roman" w:cs="Times New Roman"/>
              </w:rPr>
              <w:t xml:space="preserve"> через судебные инстанции. </w:t>
            </w:r>
          </w:p>
        </w:tc>
      </w:tr>
      <w:tr w:rsidR="0077728E" w:rsidRPr="00B542C3" w:rsidTr="00F97540">
        <w:trPr>
          <w:trHeight w:val="885"/>
        </w:trPr>
        <w:tc>
          <w:tcPr>
            <w:tcW w:w="3261" w:type="dxa"/>
            <w:vMerge/>
          </w:tcPr>
          <w:p w:rsidR="0077728E" w:rsidRPr="00B542C3" w:rsidRDefault="0077728E" w:rsidP="002212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7728E" w:rsidRPr="00694351" w:rsidRDefault="0077728E" w:rsidP="00215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4351">
              <w:rPr>
                <w:rFonts w:ascii="Times New Roman" w:hAnsi="Times New Roman" w:cs="Times New Roman"/>
              </w:rPr>
              <w:t xml:space="preserve">4. </w:t>
            </w:r>
            <w:r w:rsidR="00215E2B" w:rsidRPr="00215E2B">
              <w:rPr>
                <w:rFonts w:ascii="Times New Roman" w:hAnsi="Times New Roman" w:cs="Times New Roman"/>
              </w:rPr>
              <w:t>нецелевое</w:t>
            </w:r>
            <w:r w:rsidR="00215E2B">
              <w:rPr>
                <w:rFonts w:ascii="Times New Roman" w:hAnsi="Times New Roman" w:cs="Times New Roman"/>
              </w:rPr>
              <w:t xml:space="preserve"> и</w:t>
            </w:r>
            <w:r w:rsidR="00215E2B" w:rsidRPr="00215E2B">
              <w:rPr>
                <w:rFonts w:ascii="Times New Roman" w:hAnsi="Times New Roman" w:cs="Times New Roman"/>
              </w:rPr>
              <w:t>спользование бюджетных средств в связи с направлением</w:t>
            </w:r>
            <w:r w:rsidR="00215E2B">
              <w:rPr>
                <w:rFonts w:ascii="Times New Roman" w:hAnsi="Times New Roman" w:cs="Times New Roman"/>
              </w:rPr>
              <w:t xml:space="preserve"> </w:t>
            </w:r>
            <w:r w:rsidR="00215E2B" w:rsidRPr="00215E2B">
              <w:rPr>
                <w:rFonts w:ascii="Times New Roman" w:hAnsi="Times New Roman" w:cs="Times New Roman"/>
              </w:rPr>
              <w:t xml:space="preserve">средств на оплату расходов сторонней организации, не </w:t>
            </w:r>
            <w:proofErr w:type="spellStart"/>
            <w:proofErr w:type="gramStart"/>
            <w:r w:rsidR="00215E2B" w:rsidRPr="00215E2B">
              <w:rPr>
                <w:rFonts w:ascii="Times New Roman" w:hAnsi="Times New Roman" w:cs="Times New Roman"/>
              </w:rPr>
              <w:t>соответст</w:t>
            </w:r>
            <w:r w:rsidR="00215E2B">
              <w:rPr>
                <w:rFonts w:ascii="Times New Roman" w:hAnsi="Times New Roman" w:cs="Times New Roman"/>
              </w:rPr>
              <w:t>-</w:t>
            </w:r>
            <w:r w:rsidR="00215E2B" w:rsidRPr="00215E2B">
              <w:rPr>
                <w:rFonts w:ascii="Times New Roman" w:hAnsi="Times New Roman" w:cs="Times New Roman"/>
              </w:rPr>
              <w:t>вующей</w:t>
            </w:r>
            <w:proofErr w:type="spellEnd"/>
            <w:proofErr w:type="gramEnd"/>
            <w:r w:rsidR="00215E2B" w:rsidRPr="00215E2B">
              <w:rPr>
                <w:rFonts w:ascii="Times New Roman" w:hAnsi="Times New Roman" w:cs="Times New Roman"/>
              </w:rPr>
              <w:t xml:space="preserve"> условиям</w:t>
            </w:r>
            <w:r w:rsidR="00215E2B">
              <w:rPr>
                <w:rFonts w:ascii="Times New Roman" w:hAnsi="Times New Roman" w:cs="Times New Roman"/>
              </w:rPr>
              <w:t xml:space="preserve"> </w:t>
            </w:r>
            <w:r w:rsidR="00215E2B" w:rsidRPr="00215E2B">
              <w:rPr>
                <w:rFonts w:ascii="Times New Roman" w:hAnsi="Times New Roman" w:cs="Times New Roman"/>
              </w:rPr>
              <w:t>их получения</w:t>
            </w:r>
          </w:p>
        </w:tc>
        <w:tc>
          <w:tcPr>
            <w:tcW w:w="1420" w:type="dxa"/>
          </w:tcPr>
          <w:p w:rsidR="0077728E" w:rsidRDefault="00215E2B" w:rsidP="00221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7369" w:type="dxa"/>
          </w:tcPr>
          <w:p w:rsidR="00DF1662" w:rsidRDefault="00DF1662" w:rsidP="00DF1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Ремонт на сумму 97,3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проводился  не в почте, а в здании клуба. Ошибка в том, что не оформлены документы по передаче части  здания почте. Глава поселения после оформления здания клуба должен оформить передачу </w:t>
            </w:r>
            <w:r w:rsidR="00DB0E7B">
              <w:rPr>
                <w:rFonts w:ascii="Times New Roman" w:hAnsi="Times New Roman" w:cs="Times New Roman"/>
              </w:rPr>
              <w:t xml:space="preserve">части </w:t>
            </w:r>
            <w:r>
              <w:rPr>
                <w:rFonts w:ascii="Times New Roman" w:hAnsi="Times New Roman" w:cs="Times New Roman"/>
              </w:rPr>
              <w:t>здания почте.</w:t>
            </w:r>
          </w:p>
          <w:p w:rsidR="0077728E" w:rsidRPr="00545B25" w:rsidRDefault="00DF1662" w:rsidP="00DB0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83090" w:rsidRPr="00ED57A4">
              <w:rPr>
                <w:rFonts w:ascii="Times New Roman" w:hAnsi="Times New Roman" w:cs="Times New Roman"/>
              </w:rPr>
              <w:t>В настоящее время идет работа по перерегистрации телефонного</w:t>
            </w:r>
            <w:r w:rsidR="00283090" w:rsidRPr="00545B25">
              <w:rPr>
                <w:rFonts w:ascii="Times New Roman" w:hAnsi="Times New Roman" w:cs="Times New Roman"/>
              </w:rPr>
              <w:t xml:space="preserve"> номера </w:t>
            </w:r>
            <w:r w:rsidR="00545B25" w:rsidRPr="00545B25">
              <w:rPr>
                <w:rFonts w:ascii="Times New Roman" w:hAnsi="Times New Roman" w:cs="Times New Roman"/>
              </w:rPr>
              <w:t>на данное учреждение.</w:t>
            </w:r>
            <w:r w:rsidR="00283090" w:rsidRPr="00545B25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7728E" w:rsidRPr="00B542C3" w:rsidTr="00F97540">
        <w:trPr>
          <w:trHeight w:val="1425"/>
        </w:trPr>
        <w:tc>
          <w:tcPr>
            <w:tcW w:w="3261" w:type="dxa"/>
            <w:vMerge/>
          </w:tcPr>
          <w:p w:rsidR="0077728E" w:rsidRPr="00B542C3" w:rsidRDefault="0077728E" w:rsidP="002212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215E2B" w:rsidRPr="00215E2B" w:rsidRDefault="0077728E" w:rsidP="00215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B81">
              <w:rPr>
                <w:rFonts w:ascii="Times New Roman" w:hAnsi="Times New Roman" w:cs="Times New Roman"/>
              </w:rPr>
              <w:t>5</w:t>
            </w:r>
            <w:r w:rsidRPr="00215E2B">
              <w:rPr>
                <w:rFonts w:ascii="Times New Roman" w:hAnsi="Times New Roman" w:cs="Times New Roman"/>
              </w:rPr>
              <w:t>.</w:t>
            </w:r>
            <w:r w:rsidR="00215E2B" w:rsidRPr="00215E2B">
              <w:rPr>
                <w:rFonts w:ascii="Times New Roman" w:hAnsi="Times New Roman" w:cs="Times New Roman"/>
              </w:rPr>
              <w:t xml:space="preserve"> Не</w:t>
            </w:r>
            <w:r w:rsidR="00215E2B">
              <w:rPr>
                <w:rFonts w:ascii="Times New Roman" w:hAnsi="Times New Roman" w:cs="Times New Roman"/>
              </w:rPr>
              <w:t xml:space="preserve"> </w:t>
            </w:r>
            <w:r w:rsidR="00215E2B" w:rsidRPr="00215E2B">
              <w:rPr>
                <w:rFonts w:ascii="Times New Roman" w:hAnsi="Times New Roman" w:cs="Times New Roman"/>
              </w:rPr>
              <w:t xml:space="preserve">отражена в </w:t>
            </w:r>
            <w:proofErr w:type="spellStart"/>
            <w:proofErr w:type="gramStart"/>
            <w:r w:rsidR="00215E2B" w:rsidRPr="00215E2B">
              <w:rPr>
                <w:rFonts w:ascii="Times New Roman" w:hAnsi="Times New Roman" w:cs="Times New Roman"/>
              </w:rPr>
              <w:t>бухгал</w:t>
            </w:r>
            <w:proofErr w:type="spellEnd"/>
            <w:r w:rsidR="00215E2B">
              <w:rPr>
                <w:rFonts w:ascii="Times New Roman" w:hAnsi="Times New Roman" w:cs="Times New Roman"/>
              </w:rPr>
              <w:t>-</w:t>
            </w:r>
            <w:r w:rsidR="00215E2B" w:rsidRPr="00215E2B">
              <w:rPr>
                <w:rFonts w:ascii="Times New Roman" w:hAnsi="Times New Roman" w:cs="Times New Roman"/>
              </w:rPr>
              <w:t>терском</w:t>
            </w:r>
            <w:proofErr w:type="gramEnd"/>
            <w:r w:rsidR="00215E2B" w:rsidRPr="00215E2B">
              <w:rPr>
                <w:rFonts w:ascii="Times New Roman" w:hAnsi="Times New Roman" w:cs="Times New Roman"/>
              </w:rPr>
              <w:t xml:space="preserve"> учете передача недвижимого имущества</w:t>
            </w:r>
          </w:p>
          <w:p w:rsidR="0077728E" w:rsidRPr="00694351" w:rsidRDefault="00215E2B" w:rsidP="00215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E2B">
              <w:rPr>
                <w:rFonts w:ascii="Times New Roman" w:hAnsi="Times New Roman" w:cs="Times New Roman"/>
              </w:rPr>
              <w:t>(здание интерната, гараж,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20" w:type="dxa"/>
          </w:tcPr>
          <w:p w:rsidR="0077728E" w:rsidRDefault="00215E2B" w:rsidP="00221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</w:t>
            </w:r>
            <w:r w:rsidR="0077728E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369" w:type="dxa"/>
          </w:tcPr>
          <w:p w:rsidR="0077728E" w:rsidRDefault="00545B25" w:rsidP="00DB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ходе проверки нарушение устранено на сумму 1139,6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Бухгалтером сделана исправительная проводка  </w:t>
            </w:r>
            <w:r w:rsidR="00DB0E7B">
              <w:rPr>
                <w:rFonts w:ascii="Times New Roman" w:hAnsi="Times New Roman" w:cs="Times New Roman"/>
              </w:rPr>
              <w:t>18.02.</w:t>
            </w:r>
            <w:r>
              <w:rPr>
                <w:rFonts w:ascii="Times New Roman" w:hAnsi="Times New Roman" w:cs="Times New Roman"/>
              </w:rPr>
              <w:t>2019 г.</w:t>
            </w:r>
            <w:r w:rsidR="00DB0E7B">
              <w:rPr>
                <w:rFonts w:ascii="Times New Roman" w:hAnsi="Times New Roman" w:cs="Times New Roman"/>
              </w:rPr>
              <w:t xml:space="preserve"> на сумму 271,3 </w:t>
            </w:r>
            <w:proofErr w:type="spellStart"/>
            <w:r w:rsidR="00DB0E7B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DB0E7B">
              <w:rPr>
                <w:rFonts w:ascii="Times New Roman" w:hAnsi="Times New Roman" w:cs="Times New Roman"/>
              </w:rPr>
              <w:t>. по оприходованию</w:t>
            </w:r>
            <w:r w:rsidR="00A74F3D">
              <w:rPr>
                <w:rFonts w:ascii="Times New Roman" w:hAnsi="Times New Roman" w:cs="Times New Roman"/>
              </w:rPr>
              <w:t xml:space="preserve"> основного средства (здание библиотеки).</w:t>
            </w:r>
          </w:p>
        </w:tc>
      </w:tr>
      <w:tr w:rsidR="0077728E" w:rsidRPr="00B542C3" w:rsidTr="00F97540">
        <w:trPr>
          <w:trHeight w:val="476"/>
        </w:trPr>
        <w:tc>
          <w:tcPr>
            <w:tcW w:w="3261" w:type="dxa"/>
            <w:vMerge/>
          </w:tcPr>
          <w:p w:rsidR="0077728E" w:rsidRPr="00B542C3" w:rsidRDefault="0077728E" w:rsidP="002212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0347E" w:rsidRPr="0010347E" w:rsidRDefault="0010347E" w:rsidP="0010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6.Б</w:t>
            </w:r>
            <w:r w:rsidRPr="0010347E">
              <w:rPr>
                <w:rFonts w:ascii="Times New Roman" w:hAnsi="Times New Roman" w:cs="Times New Roman"/>
              </w:rPr>
              <w:t>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347E">
              <w:rPr>
                <w:rFonts w:ascii="Times New Roman" w:hAnsi="Times New Roman" w:cs="Times New Roman"/>
              </w:rPr>
              <w:t xml:space="preserve">отражения в учете здания библиотеки произведена оплата </w:t>
            </w:r>
            <w:proofErr w:type="gramStart"/>
            <w:r w:rsidRPr="0010347E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10347E" w:rsidRPr="0010347E" w:rsidRDefault="0010347E" w:rsidP="0010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47E">
              <w:rPr>
                <w:rFonts w:ascii="Times New Roman" w:hAnsi="Times New Roman" w:cs="Times New Roman"/>
              </w:rPr>
              <w:t xml:space="preserve">потребление газа на сумму 3,3 </w:t>
            </w:r>
            <w:proofErr w:type="spellStart"/>
            <w:r w:rsidRPr="0010347E">
              <w:rPr>
                <w:rFonts w:ascii="Times New Roman" w:hAnsi="Times New Roman" w:cs="Times New Roman"/>
              </w:rPr>
              <w:t>тыс</w:t>
            </w:r>
            <w:proofErr w:type="gramStart"/>
            <w:r w:rsidRPr="0010347E">
              <w:rPr>
                <w:rFonts w:ascii="Times New Roman" w:hAnsi="Times New Roman" w:cs="Times New Roman"/>
              </w:rPr>
              <w:t>.р</w:t>
            </w:r>
            <w:proofErr w:type="gramEnd"/>
            <w:r w:rsidRPr="0010347E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10347E">
              <w:rPr>
                <w:rFonts w:ascii="Times New Roman" w:hAnsi="Times New Roman" w:cs="Times New Roman"/>
              </w:rPr>
              <w:t xml:space="preserve"> и за бездоговорное потребление</w:t>
            </w:r>
          </w:p>
          <w:p w:rsidR="0077728E" w:rsidRDefault="0010347E" w:rsidP="0010347E">
            <w:pPr>
              <w:rPr>
                <w:rFonts w:ascii="Times New Roman" w:hAnsi="Times New Roman" w:cs="Times New Roman"/>
              </w:rPr>
            </w:pPr>
            <w:r w:rsidRPr="0010347E">
              <w:rPr>
                <w:rFonts w:ascii="Times New Roman" w:hAnsi="Times New Roman" w:cs="Times New Roman"/>
              </w:rPr>
              <w:t xml:space="preserve">электрической энергии на сумму 39,2 </w:t>
            </w:r>
            <w:proofErr w:type="spellStart"/>
            <w:r w:rsidRPr="0010347E">
              <w:rPr>
                <w:rFonts w:ascii="Times New Roman" w:hAnsi="Times New Roman" w:cs="Times New Roman"/>
              </w:rPr>
              <w:t>тыс</w:t>
            </w:r>
            <w:proofErr w:type="gramStart"/>
            <w:r w:rsidRPr="0010347E">
              <w:rPr>
                <w:rFonts w:ascii="Times New Roman" w:hAnsi="Times New Roman" w:cs="Times New Roman"/>
              </w:rPr>
              <w:t>.р</w:t>
            </w:r>
            <w:proofErr w:type="gramEnd"/>
            <w:r w:rsidRPr="0010347E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1420" w:type="dxa"/>
          </w:tcPr>
          <w:p w:rsidR="0077728E" w:rsidRDefault="0010347E" w:rsidP="00221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7369" w:type="dxa"/>
          </w:tcPr>
          <w:p w:rsidR="0077728E" w:rsidRDefault="00DB0E7B" w:rsidP="00DB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Бухгалтером сделана исправительная проводка  18.02.2019 г. на сумму 271,3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оприходованию основного </w:t>
            </w:r>
            <w:r w:rsidR="00A74F3D">
              <w:rPr>
                <w:rFonts w:ascii="Times New Roman" w:hAnsi="Times New Roman" w:cs="Times New Roman"/>
              </w:rPr>
              <w:t>средства (здание библиотеки).</w:t>
            </w:r>
          </w:p>
        </w:tc>
      </w:tr>
      <w:tr w:rsidR="0010347E" w:rsidRPr="00B542C3" w:rsidTr="00F97540">
        <w:trPr>
          <w:trHeight w:val="476"/>
        </w:trPr>
        <w:tc>
          <w:tcPr>
            <w:tcW w:w="3261" w:type="dxa"/>
          </w:tcPr>
          <w:p w:rsidR="0010347E" w:rsidRPr="00B542C3" w:rsidRDefault="0010347E" w:rsidP="002212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0347E" w:rsidRPr="0010347E" w:rsidRDefault="0010347E" w:rsidP="0010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47E">
              <w:rPr>
                <w:rFonts w:ascii="Times New Roman" w:hAnsi="Times New Roman" w:cs="Times New Roman"/>
              </w:rPr>
              <w:t>7. Неправомерная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347E">
              <w:rPr>
                <w:rFonts w:ascii="Times New Roman" w:hAnsi="Times New Roman" w:cs="Times New Roman"/>
              </w:rPr>
              <w:t xml:space="preserve">оплата услуг связи в доме </w:t>
            </w:r>
            <w:proofErr w:type="spellStart"/>
            <w:proofErr w:type="gramStart"/>
            <w:r w:rsidRPr="0010347E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-</w:t>
            </w:r>
            <w:r w:rsidRPr="0010347E">
              <w:rPr>
                <w:rFonts w:ascii="Times New Roman" w:hAnsi="Times New Roman" w:cs="Times New Roman"/>
              </w:rPr>
              <w:t>кового</w:t>
            </w:r>
            <w:proofErr w:type="spellEnd"/>
            <w:proofErr w:type="gramEnd"/>
            <w:r w:rsidRPr="0010347E">
              <w:rPr>
                <w:rFonts w:ascii="Times New Roman" w:hAnsi="Times New Roman" w:cs="Times New Roman"/>
              </w:rPr>
              <w:t xml:space="preserve"> при отсутствии</w:t>
            </w:r>
          </w:p>
          <w:p w:rsidR="0010347E" w:rsidRDefault="0010347E" w:rsidP="0010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47E">
              <w:rPr>
                <w:rFonts w:ascii="Times New Roman" w:hAnsi="Times New Roman" w:cs="Times New Roman"/>
              </w:rPr>
              <w:t xml:space="preserve">абонентского номера </w:t>
            </w:r>
          </w:p>
        </w:tc>
        <w:tc>
          <w:tcPr>
            <w:tcW w:w="1420" w:type="dxa"/>
          </w:tcPr>
          <w:p w:rsidR="0010347E" w:rsidRDefault="0010347E" w:rsidP="00221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369" w:type="dxa"/>
          </w:tcPr>
          <w:p w:rsidR="0010347E" w:rsidRDefault="00545B25" w:rsidP="00DB0E7B">
            <w:pPr>
              <w:rPr>
                <w:rFonts w:ascii="Times New Roman" w:hAnsi="Times New Roman" w:cs="Times New Roman"/>
              </w:rPr>
            </w:pPr>
            <w:r w:rsidRPr="00545B25">
              <w:rPr>
                <w:rFonts w:ascii="Times New Roman" w:hAnsi="Times New Roman" w:cs="Times New Roman"/>
              </w:rPr>
              <w:t xml:space="preserve">В настоящее время идет работа по перерегистрации телефонного номера на </w:t>
            </w:r>
            <w:r w:rsidR="00DB0E7B">
              <w:rPr>
                <w:rFonts w:ascii="Times New Roman" w:hAnsi="Times New Roman" w:cs="Times New Roman"/>
              </w:rPr>
              <w:t>РОВД Мензелинского района.</w:t>
            </w:r>
          </w:p>
        </w:tc>
      </w:tr>
      <w:tr w:rsidR="00BC2813" w:rsidRPr="00B542C3" w:rsidTr="00F97540">
        <w:trPr>
          <w:trHeight w:val="476"/>
        </w:trPr>
        <w:tc>
          <w:tcPr>
            <w:tcW w:w="3261" w:type="dxa"/>
          </w:tcPr>
          <w:p w:rsidR="00BC2813" w:rsidRPr="00B542C3" w:rsidRDefault="00BC2813" w:rsidP="002212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C2813" w:rsidRPr="00BC2813" w:rsidRDefault="00BC2813" w:rsidP="00BC2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</w:t>
            </w:r>
            <w:r w:rsidRPr="00BC2813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813">
              <w:rPr>
                <w:rFonts w:ascii="Times New Roman" w:hAnsi="Times New Roman" w:cs="Times New Roman"/>
              </w:rPr>
              <w:t>отсутствии на балансе Поселения водонапорной башни была</w:t>
            </w:r>
          </w:p>
          <w:p w:rsidR="00BC2813" w:rsidRPr="0010347E" w:rsidRDefault="00BC2813" w:rsidP="00BC2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2813">
              <w:rPr>
                <w:rFonts w:ascii="Times New Roman" w:hAnsi="Times New Roman" w:cs="Times New Roman"/>
              </w:rPr>
              <w:t xml:space="preserve">произведена неправомерная оплата потребления электроэнергии </w:t>
            </w:r>
            <w:proofErr w:type="gramStart"/>
            <w:r w:rsidRPr="00BC2813">
              <w:rPr>
                <w:rFonts w:ascii="Times New Roman" w:hAnsi="Times New Roman" w:cs="Times New Roman"/>
              </w:rPr>
              <w:t>водо</w:t>
            </w:r>
            <w:r>
              <w:rPr>
                <w:rFonts w:ascii="Times New Roman" w:hAnsi="Times New Roman" w:cs="Times New Roman"/>
              </w:rPr>
              <w:t>-</w:t>
            </w:r>
            <w:r w:rsidRPr="00BC2813">
              <w:rPr>
                <w:rFonts w:ascii="Times New Roman" w:hAnsi="Times New Roman" w:cs="Times New Roman"/>
              </w:rPr>
              <w:t>напорными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C2813">
              <w:rPr>
                <w:rFonts w:ascii="Times New Roman" w:hAnsi="Times New Roman" w:cs="Times New Roman"/>
              </w:rPr>
              <w:t xml:space="preserve">башнями населенных пунктов Бахчисарай и </w:t>
            </w:r>
            <w:proofErr w:type="spellStart"/>
            <w:r w:rsidRPr="00BC2813">
              <w:rPr>
                <w:rFonts w:ascii="Times New Roman" w:hAnsi="Times New Roman" w:cs="Times New Roman"/>
              </w:rPr>
              <w:t>Кузембетьево</w:t>
            </w:r>
            <w:proofErr w:type="spellEnd"/>
            <w:r w:rsidRPr="00BC28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</w:tcPr>
          <w:p w:rsidR="00BC2813" w:rsidRDefault="00BC2813" w:rsidP="00221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884,2</w:t>
            </w:r>
          </w:p>
        </w:tc>
        <w:tc>
          <w:tcPr>
            <w:tcW w:w="7369" w:type="dxa"/>
          </w:tcPr>
          <w:p w:rsidR="00BC2813" w:rsidRDefault="00545B25" w:rsidP="00221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водонапорные башни находятся на стадии оформления.</w:t>
            </w:r>
          </w:p>
        </w:tc>
      </w:tr>
      <w:tr w:rsidR="00BC2813" w:rsidRPr="00B542C3" w:rsidTr="00F97540">
        <w:trPr>
          <w:trHeight w:val="476"/>
        </w:trPr>
        <w:tc>
          <w:tcPr>
            <w:tcW w:w="3261" w:type="dxa"/>
          </w:tcPr>
          <w:p w:rsidR="00BC2813" w:rsidRPr="00B542C3" w:rsidRDefault="00BC2813" w:rsidP="002212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C2813" w:rsidRDefault="00BC2813" w:rsidP="00BC2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2813">
              <w:rPr>
                <w:rFonts w:ascii="Times New Roman" w:hAnsi="Times New Roman" w:cs="Times New Roman"/>
              </w:rPr>
              <w:t xml:space="preserve">9. </w:t>
            </w:r>
            <w:r>
              <w:rPr>
                <w:rFonts w:ascii="Times New Roman" w:hAnsi="Times New Roman" w:cs="Times New Roman"/>
              </w:rPr>
              <w:t>З</w:t>
            </w:r>
            <w:r w:rsidRPr="00BC2813">
              <w:rPr>
                <w:rFonts w:ascii="Times New Roman" w:hAnsi="Times New Roman" w:cs="Times New Roman"/>
              </w:rPr>
              <w:t>аключение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BC2813">
              <w:rPr>
                <w:rFonts w:ascii="Times New Roman" w:hAnsi="Times New Roman" w:cs="Times New Roman"/>
              </w:rPr>
              <w:t xml:space="preserve">оговоров после выполнения </w:t>
            </w:r>
            <w:proofErr w:type="gramStart"/>
            <w:r w:rsidRPr="00BC2813">
              <w:rPr>
                <w:rFonts w:ascii="Times New Roman" w:hAnsi="Times New Roman" w:cs="Times New Roman"/>
              </w:rPr>
              <w:t>фак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BC2813">
              <w:rPr>
                <w:rFonts w:ascii="Times New Roman" w:hAnsi="Times New Roman" w:cs="Times New Roman"/>
              </w:rPr>
              <w:t>тических</w:t>
            </w:r>
            <w:proofErr w:type="spellEnd"/>
            <w:proofErr w:type="gramEnd"/>
            <w:r w:rsidRPr="00BC2813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2813" w:rsidRDefault="00BC2813" w:rsidP="00BC2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C2813" w:rsidRDefault="00BC2813" w:rsidP="00221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7369" w:type="dxa"/>
          </w:tcPr>
          <w:p w:rsidR="00BC2813" w:rsidRDefault="00A86931" w:rsidP="00A8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з</w:t>
            </w:r>
            <w:r w:rsidR="00DB0E7B">
              <w:rPr>
                <w:rFonts w:ascii="Times New Roman" w:hAnsi="Times New Roman" w:cs="Times New Roman"/>
              </w:rPr>
              <w:t xml:space="preserve">аключение договоров  по услугам  </w:t>
            </w:r>
            <w:proofErr w:type="spellStart"/>
            <w:r w:rsidR="00DB0E7B">
              <w:rPr>
                <w:rFonts w:ascii="Times New Roman" w:hAnsi="Times New Roman" w:cs="Times New Roman"/>
              </w:rPr>
              <w:t>грейдировани</w:t>
            </w:r>
            <w:r w:rsidR="00A74F3D">
              <w:rPr>
                <w:rFonts w:ascii="Times New Roman" w:hAnsi="Times New Roman" w:cs="Times New Roman"/>
              </w:rPr>
              <w:t>я</w:t>
            </w:r>
            <w:proofErr w:type="spellEnd"/>
            <w:r w:rsidR="00DB0E7B">
              <w:rPr>
                <w:rFonts w:ascii="Times New Roman" w:hAnsi="Times New Roman" w:cs="Times New Roman"/>
              </w:rPr>
              <w:t xml:space="preserve"> дорог в Сельских поселениях. Произошло из-за </w:t>
            </w:r>
            <w:r w:rsidR="00A74F3D">
              <w:rPr>
                <w:rFonts w:ascii="Times New Roman" w:hAnsi="Times New Roman" w:cs="Times New Roman"/>
              </w:rPr>
              <w:t xml:space="preserve">задержки </w:t>
            </w:r>
            <w:r w:rsidR="00DB0E7B">
              <w:rPr>
                <w:rFonts w:ascii="Times New Roman" w:hAnsi="Times New Roman" w:cs="Times New Roman"/>
              </w:rPr>
              <w:t>процедуры согласования лимитов на данный вид работ.</w:t>
            </w:r>
          </w:p>
        </w:tc>
      </w:tr>
      <w:tr w:rsidR="00BC2813" w:rsidRPr="00B542C3" w:rsidTr="00F97540">
        <w:trPr>
          <w:trHeight w:val="476"/>
        </w:trPr>
        <w:tc>
          <w:tcPr>
            <w:tcW w:w="3261" w:type="dxa"/>
          </w:tcPr>
          <w:p w:rsidR="00BC2813" w:rsidRPr="00B542C3" w:rsidRDefault="00BC2813" w:rsidP="002212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C2813" w:rsidRPr="00BC2813" w:rsidRDefault="00BC2813" w:rsidP="00BC2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Ф</w:t>
            </w:r>
            <w:r w:rsidRPr="00BC2813">
              <w:rPr>
                <w:rFonts w:ascii="Times New Roman" w:hAnsi="Times New Roman" w:cs="Times New Roman"/>
              </w:rPr>
              <w:t>актическ</w:t>
            </w:r>
            <w:r>
              <w:rPr>
                <w:rFonts w:ascii="Times New Roman" w:hAnsi="Times New Roman" w:cs="Times New Roman"/>
              </w:rPr>
              <w:t>о</w:t>
            </w:r>
            <w:r w:rsidRPr="00BC281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813">
              <w:rPr>
                <w:rFonts w:ascii="Times New Roman" w:hAnsi="Times New Roman" w:cs="Times New Roman"/>
              </w:rPr>
              <w:t>наличие основных средств не соответствует данным</w:t>
            </w:r>
          </w:p>
          <w:p w:rsidR="00BC2813" w:rsidRPr="00BC2813" w:rsidRDefault="00BC2813" w:rsidP="00BC2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2813">
              <w:rPr>
                <w:rFonts w:ascii="Times New Roman" w:hAnsi="Times New Roman" w:cs="Times New Roman"/>
              </w:rPr>
              <w:t>бухгалтерского учета: недостача ноутбука «TOSHIBA», стоимостью 24,9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813">
              <w:rPr>
                <w:rFonts w:ascii="Times New Roman" w:hAnsi="Times New Roman" w:cs="Times New Roman"/>
              </w:rPr>
              <w:t>тыс</w:t>
            </w:r>
            <w:proofErr w:type="gramStart"/>
            <w:r w:rsidRPr="00BC2813">
              <w:rPr>
                <w:rFonts w:ascii="Times New Roman" w:hAnsi="Times New Roman" w:cs="Times New Roman"/>
              </w:rPr>
              <w:t>.р</w:t>
            </w:r>
            <w:proofErr w:type="gramEnd"/>
            <w:r w:rsidRPr="00BC2813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BC2813">
              <w:rPr>
                <w:rFonts w:ascii="Times New Roman" w:hAnsi="Times New Roman" w:cs="Times New Roman"/>
              </w:rPr>
              <w:t>; в наличии имеется ноутбук «</w:t>
            </w:r>
            <w:proofErr w:type="spellStart"/>
            <w:r w:rsidRPr="00BC2813">
              <w:rPr>
                <w:rFonts w:ascii="Times New Roman" w:hAnsi="Times New Roman" w:cs="Times New Roman"/>
              </w:rPr>
              <w:t>Асеr</w:t>
            </w:r>
            <w:proofErr w:type="spellEnd"/>
            <w:r w:rsidRPr="00BC2813">
              <w:rPr>
                <w:rFonts w:ascii="Times New Roman" w:hAnsi="Times New Roman" w:cs="Times New Roman"/>
              </w:rPr>
              <w:t xml:space="preserve">» без </w:t>
            </w:r>
            <w:r w:rsidRPr="00BC2813">
              <w:rPr>
                <w:rFonts w:ascii="Times New Roman" w:hAnsi="Times New Roman" w:cs="Times New Roman"/>
              </w:rPr>
              <w:lastRenderedPageBreak/>
              <w:t>инвентарного номера, не</w:t>
            </w:r>
          </w:p>
          <w:p w:rsidR="00BC2813" w:rsidRPr="00BC2813" w:rsidRDefault="00BC2813" w:rsidP="00BC2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2813">
              <w:rPr>
                <w:rFonts w:ascii="Times New Roman" w:hAnsi="Times New Roman" w:cs="Times New Roman"/>
              </w:rPr>
              <w:t xml:space="preserve">числящийся на балансе; на балансе числится ноутбук ICL </w:t>
            </w:r>
            <w:proofErr w:type="spellStart"/>
            <w:r w:rsidRPr="00BC2813">
              <w:rPr>
                <w:rFonts w:ascii="Times New Roman" w:hAnsi="Times New Roman" w:cs="Times New Roman"/>
              </w:rPr>
              <w:t>RAYBook</w:t>
            </w:r>
            <w:proofErr w:type="spellEnd"/>
            <w:r w:rsidRPr="00BC2813">
              <w:rPr>
                <w:rFonts w:ascii="Times New Roman" w:hAnsi="Times New Roman" w:cs="Times New Roman"/>
              </w:rPr>
              <w:t>, стоимостью</w:t>
            </w:r>
          </w:p>
          <w:p w:rsidR="00BC2813" w:rsidRPr="00BC2813" w:rsidRDefault="00BC2813" w:rsidP="00BC2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2813">
              <w:rPr>
                <w:rFonts w:ascii="Times New Roman" w:hAnsi="Times New Roman" w:cs="Times New Roman"/>
              </w:rPr>
              <w:t xml:space="preserve">35,7 </w:t>
            </w:r>
            <w:proofErr w:type="spellStart"/>
            <w:r w:rsidRPr="00BC2813">
              <w:rPr>
                <w:rFonts w:ascii="Times New Roman" w:hAnsi="Times New Roman" w:cs="Times New Roman"/>
              </w:rPr>
              <w:t>тыс</w:t>
            </w:r>
            <w:proofErr w:type="gramStart"/>
            <w:r w:rsidRPr="00BC2813">
              <w:rPr>
                <w:rFonts w:ascii="Times New Roman" w:hAnsi="Times New Roman" w:cs="Times New Roman"/>
              </w:rPr>
              <w:t>.р</w:t>
            </w:r>
            <w:proofErr w:type="gramEnd"/>
            <w:r w:rsidRPr="00BC2813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BC2813">
              <w:rPr>
                <w:rFonts w:ascii="Times New Roman" w:hAnsi="Times New Roman" w:cs="Times New Roman"/>
              </w:rPr>
              <w:t xml:space="preserve">, МФУ (принтер, сканер), </w:t>
            </w:r>
            <w:r>
              <w:rPr>
                <w:rFonts w:ascii="Times New Roman" w:hAnsi="Times New Roman" w:cs="Times New Roman"/>
              </w:rPr>
              <w:t>с</w:t>
            </w:r>
            <w:r w:rsidRPr="00BC2813">
              <w:rPr>
                <w:rFonts w:ascii="Times New Roman" w:hAnsi="Times New Roman" w:cs="Times New Roman"/>
              </w:rPr>
              <w:t xml:space="preserve">тоимостью 16,3 </w:t>
            </w:r>
            <w:proofErr w:type="spellStart"/>
            <w:r w:rsidRPr="00BC2813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BC2813">
              <w:rPr>
                <w:rFonts w:ascii="Times New Roman" w:hAnsi="Times New Roman" w:cs="Times New Roman"/>
              </w:rPr>
              <w:t>, которые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813">
              <w:rPr>
                <w:rFonts w:ascii="Times New Roman" w:hAnsi="Times New Roman" w:cs="Times New Roman"/>
              </w:rPr>
              <w:t>были переданы в Совет Мензелинского муниципального района 17.09.2018г.,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813">
              <w:rPr>
                <w:rFonts w:ascii="Times New Roman" w:hAnsi="Times New Roman" w:cs="Times New Roman"/>
              </w:rPr>
              <w:t>их передача в учете не отражена.</w:t>
            </w:r>
          </w:p>
        </w:tc>
        <w:tc>
          <w:tcPr>
            <w:tcW w:w="1420" w:type="dxa"/>
          </w:tcPr>
          <w:p w:rsidR="00BC2813" w:rsidRDefault="00BC2813" w:rsidP="00221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76,9</w:t>
            </w:r>
          </w:p>
        </w:tc>
        <w:tc>
          <w:tcPr>
            <w:tcW w:w="7369" w:type="dxa"/>
          </w:tcPr>
          <w:p w:rsidR="00BC2813" w:rsidRDefault="00CC669F" w:rsidP="00A74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48B2">
              <w:rPr>
                <w:rFonts w:ascii="Times New Roman" w:hAnsi="Times New Roman" w:cs="Times New Roman"/>
              </w:rPr>
              <w:t>Нарушение на сумму 52,0 тыс.</w:t>
            </w:r>
            <w:r w:rsidR="00A74F3D">
              <w:rPr>
                <w:rFonts w:ascii="Times New Roman" w:hAnsi="Times New Roman" w:cs="Times New Roman"/>
              </w:rPr>
              <w:t xml:space="preserve"> </w:t>
            </w:r>
            <w:r w:rsidR="005148B2">
              <w:rPr>
                <w:rFonts w:ascii="Times New Roman" w:hAnsi="Times New Roman" w:cs="Times New Roman"/>
              </w:rPr>
              <w:t>руб.</w:t>
            </w:r>
            <w:r w:rsidR="00A74F3D">
              <w:rPr>
                <w:rFonts w:ascii="Times New Roman" w:hAnsi="Times New Roman" w:cs="Times New Roman"/>
              </w:rPr>
              <w:t xml:space="preserve"> </w:t>
            </w:r>
            <w:r w:rsidR="005148B2">
              <w:rPr>
                <w:rFonts w:ascii="Times New Roman" w:hAnsi="Times New Roman" w:cs="Times New Roman"/>
              </w:rPr>
              <w:t>было устранено во время проверки</w:t>
            </w:r>
            <w:r w:rsidR="00A74F3D">
              <w:rPr>
                <w:rFonts w:ascii="Times New Roman" w:hAnsi="Times New Roman" w:cs="Times New Roman"/>
              </w:rPr>
              <w:t xml:space="preserve"> (основные средства переданы безвозмездно).</w:t>
            </w:r>
          </w:p>
        </w:tc>
      </w:tr>
      <w:tr w:rsidR="000D7B3B" w:rsidRPr="00B542C3" w:rsidTr="00F97540">
        <w:trPr>
          <w:trHeight w:val="476"/>
        </w:trPr>
        <w:tc>
          <w:tcPr>
            <w:tcW w:w="3261" w:type="dxa"/>
          </w:tcPr>
          <w:p w:rsidR="000D7B3B" w:rsidRPr="000D7B3B" w:rsidRDefault="000D7B3B" w:rsidP="005B3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D7B3B" w:rsidRPr="000D7B3B" w:rsidRDefault="000D7B3B" w:rsidP="005B3321">
            <w:pPr>
              <w:rPr>
                <w:rFonts w:ascii="Times New Roman" w:hAnsi="Times New Roman" w:cs="Times New Roman"/>
              </w:rPr>
            </w:pPr>
            <w:r w:rsidRPr="000D7B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0" w:type="dxa"/>
          </w:tcPr>
          <w:p w:rsidR="000D7B3B" w:rsidRDefault="000D7B3B" w:rsidP="000D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2757,3</w:t>
            </w:r>
          </w:p>
          <w:p w:rsidR="000D7B3B" w:rsidRPr="00B542C3" w:rsidRDefault="000D7B3B" w:rsidP="005B33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9" w:type="dxa"/>
          </w:tcPr>
          <w:p w:rsidR="000D7B3B" w:rsidRPr="00B542C3" w:rsidRDefault="000D7B3B" w:rsidP="005B33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7B3B" w:rsidRPr="00B542C3" w:rsidTr="00F97540">
        <w:trPr>
          <w:trHeight w:val="476"/>
        </w:trPr>
        <w:tc>
          <w:tcPr>
            <w:tcW w:w="3261" w:type="dxa"/>
          </w:tcPr>
          <w:p w:rsidR="000D7B3B" w:rsidRPr="00B542C3" w:rsidRDefault="000D7B3B" w:rsidP="005B3321">
            <w:pPr>
              <w:rPr>
                <w:rFonts w:ascii="Times New Roman" w:hAnsi="Times New Roman" w:cs="Times New Roman"/>
                <w:b/>
              </w:rPr>
            </w:pPr>
            <w:r w:rsidRPr="00B542C3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976" w:type="dxa"/>
          </w:tcPr>
          <w:p w:rsidR="000D7B3B" w:rsidRPr="00B542C3" w:rsidRDefault="000D7B3B" w:rsidP="005B3321">
            <w:pPr>
              <w:rPr>
                <w:rFonts w:ascii="Times New Roman" w:hAnsi="Times New Roman" w:cs="Times New Roman"/>
                <w:b/>
              </w:rPr>
            </w:pPr>
            <w:r w:rsidRPr="00B542C3">
              <w:rPr>
                <w:rFonts w:ascii="Times New Roman" w:hAnsi="Times New Roman" w:cs="Times New Roman"/>
                <w:b/>
              </w:rPr>
              <w:t>Виды нарушений</w:t>
            </w:r>
          </w:p>
        </w:tc>
        <w:tc>
          <w:tcPr>
            <w:tcW w:w="1420" w:type="dxa"/>
          </w:tcPr>
          <w:p w:rsidR="000D7B3B" w:rsidRPr="00B542C3" w:rsidRDefault="000D7B3B" w:rsidP="005B3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2C3">
              <w:rPr>
                <w:rFonts w:ascii="Times New Roman" w:hAnsi="Times New Roman" w:cs="Times New Roman"/>
                <w:b/>
              </w:rPr>
              <w:t xml:space="preserve">Сумма, </w:t>
            </w:r>
            <w:proofErr w:type="spellStart"/>
            <w:r w:rsidRPr="00B542C3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B542C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B542C3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B542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69" w:type="dxa"/>
          </w:tcPr>
          <w:p w:rsidR="000D7B3B" w:rsidRPr="00B542C3" w:rsidRDefault="000D7B3B" w:rsidP="005B3321">
            <w:pPr>
              <w:rPr>
                <w:rFonts w:ascii="Times New Roman" w:hAnsi="Times New Roman" w:cs="Times New Roman"/>
                <w:b/>
              </w:rPr>
            </w:pPr>
            <w:r w:rsidRPr="00B542C3">
              <w:rPr>
                <w:rFonts w:ascii="Times New Roman" w:hAnsi="Times New Roman" w:cs="Times New Roman"/>
                <w:b/>
              </w:rPr>
              <w:t>Приведение в соответствие</w:t>
            </w:r>
          </w:p>
          <w:p w:rsidR="000D7B3B" w:rsidRPr="00B542C3" w:rsidRDefault="000D7B3B" w:rsidP="005B33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7B3B" w:rsidRPr="00B542C3" w:rsidTr="00F97540">
        <w:trPr>
          <w:trHeight w:val="476"/>
        </w:trPr>
        <w:tc>
          <w:tcPr>
            <w:tcW w:w="3261" w:type="dxa"/>
          </w:tcPr>
          <w:p w:rsidR="000D7B3B" w:rsidRPr="00B542C3" w:rsidRDefault="000D7B3B" w:rsidP="002212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Муниципальное бюджетное учреждение культуры «Краеведческий музей» Мензелинского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района РТ</w:t>
            </w:r>
          </w:p>
        </w:tc>
        <w:tc>
          <w:tcPr>
            <w:tcW w:w="2976" w:type="dxa"/>
          </w:tcPr>
          <w:p w:rsidR="000D7B3B" w:rsidRPr="0046408C" w:rsidRDefault="000D7B3B" w:rsidP="005B3321">
            <w:pPr>
              <w:pStyle w:val="Default"/>
              <w:rPr>
                <w:sz w:val="26"/>
                <w:szCs w:val="26"/>
              </w:rPr>
            </w:pPr>
            <w:r w:rsidRPr="0046408C">
              <w:rPr>
                <w:sz w:val="26"/>
                <w:szCs w:val="26"/>
              </w:rPr>
              <w:t>1. Несвоевременная уплата платежей по обязательствам, повлекшим к начислению и уплате штрафов.</w:t>
            </w:r>
          </w:p>
        </w:tc>
        <w:tc>
          <w:tcPr>
            <w:tcW w:w="1420" w:type="dxa"/>
          </w:tcPr>
          <w:p w:rsidR="000D7B3B" w:rsidRPr="0046408C" w:rsidRDefault="000D7B3B" w:rsidP="00F97540">
            <w:pPr>
              <w:pStyle w:val="Default"/>
              <w:rPr>
                <w:sz w:val="26"/>
                <w:szCs w:val="26"/>
              </w:rPr>
            </w:pPr>
            <w:r w:rsidRPr="0046408C">
              <w:rPr>
                <w:sz w:val="26"/>
                <w:szCs w:val="26"/>
              </w:rPr>
              <w:t>2,9</w:t>
            </w:r>
          </w:p>
        </w:tc>
        <w:tc>
          <w:tcPr>
            <w:tcW w:w="7369" w:type="dxa"/>
          </w:tcPr>
          <w:p w:rsidR="000D7B3B" w:rsidRPr="0046408C" w:rsidRDefault="000D7B3B" w:rsidP="005B3321">
            <w:pPr>
              <w:pStyle w:val="Default"/>
              <w:rPr>
                <w:sz w:val="26"/>
                <w:szCs w:val="26"/>
              </w:rPr>
            </w:pPr>
            <w:r w:rsidRPr="0046408C">
              <w:rPr>
                <w:sz w:val="26"/>
                <w:szCs w:val="26"/>
              </w:rPr>
              <w:t>С работниками централизованной бухгалтерии проведена разъяснительная работа по недопущению впредь подобных нарушений.</w:t>
            </w:r>
          </w:p>
        </w:tc>
      </w:tr>
      <w:tr w:rsidR="000D7B3B" w:rsidRPr="00B542C3" w:rsidTr="00F97540">
        <w:trPr>
          <w:trHeight w:val="476"/>
        </w:trPr>
        <w:tc>
          <w:tcPr>
            <w:tcW w:w="3261" w:type="dxa"/>
          </w:tcPr>
          <w:p w:rsidR="000D7B3B" w:rsidRDefault="000D7B3B" w:rsidP="002212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D7B3B" w:rsidRPr="0046408C" w:rsidRDefault="000D7B3B" w:rsidP="005B3321">
            <w:pPr>
              <w:pStyle w:val="Default"/>
              <w:rPr>
                <w:sz w:val="26"/>
                <w:szCs w:val="26"/>
              </w:rPr>
            </w:pPr>
            <w:r w:rsidRPr="0046408C">
              <w:rPr>
                <w:sz w:val="26"/>
                <w:szCs w:val="26"/>
              </w:rPr>
              <w:t>2. Несвоевременное отражение фактов финансово-хозяйственной деятельности.</w:t>
            </w:r>
          </w:p>
        </w:tc>
        <w:tc>
          <w:tcPr>
            <w:tcW w:w="1420" w:type="dxa"/>
          </w:tcPr>
          <w:p w:rsidR="000D7B3B" w:rsidRPr="0046408C" w:rsidRDefault="000D7B3B" w:rsidP="00F97540">
            <w:pPr>
              <w:pStyle w:val="Default"/>
              <w:rPr>
                <w:sz w:val="26"/>
                <w:szCs w:val="26"/>
              </w:rPr>
            </w:pPr>
            <w:r w:rsidRPr="0046408C">
              <w:rPr>
                <w:sz w:val="26"/>
                <w:szCs w:val="26"/>
              </w:rPr>
              <w:t>1,5</w:t>
            </w:r>
          </w:p>
        </w:tc>
        <w:tc>
          <w:tcPr>
            <w:tcW w:w="7369" w:type="dxa"/>
          </w:tcPr>
          <w:p w:rsidR="000D7B3B" w:rsidRPr="0046408C" w:rsidRDefault="000D7B3B" w:rsidP="005B3321">
            <w:pPr>
              <w:pStyle w:val="Default"/>
              <w:rPr>
                <w:sz w:val="28"/>
                <w:szCs w:val="28"/>
              </w:rPr>
            </w:pPr>
            <w:r w:rsidRPr="0046408C">
              <w:rPr>
                <w:sz w:val="26"/>
                <w:szCs w:val="26"/>
              </w:rPr>
              <w:t>С работниками централизованной бухгалтерии проведена разъяснительная работа по недопущению впредь подобных нарушений.</w:t>
            </w:r>
          </w:p>
        </w:tc>
      </w:tr>
      <w:tr w:rsidR="000D7B3B" w:rsidRPr="00B542C3" w:rsidTr="00F97540">
        <w:trPr>
          <w:trHeight w:val="476"/>
        </w:trPr>
        <w:tc>
          <w:tcPr>
            <w:tcW w:w="3261" w:type="dxa"/>
          </w:tcPr>
          <w:p w:rsidR="000D7B3B" w:rsidRDefault="000D7B3B" w:rsidP="002212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D7B3B" w:rsidRPr="0046408C" w:rsidRDefault="000D7B3B" w:rsidP="005B3321">
            <w:pPr>
              <w:pStyle w:val="Default"/>
              <w:rPr>
                <w:sz w:val="26"/>
                <w:szCs w:val="26"/>
              </w:rPr>
            </w:pPr>
            <w:r w:rsidRPr="0046408C">
              <w:rPr>
                <w:sz w:val="26"/>
                <w:szCs w:val="26"/>
              </w:rPr>
              <w:t>3.Отсутствие на балансе (</w:t>
            </w:r>
            <w:proofErr w:type="spellStart"/>
            <w:r w:rsidRPr="0046408C">
              <w:rPr>
                <w:sz w:val="26"/>
                <w:szCs w:val="26"/>
              </w:rPr>
              <w:t>забалансе</w:t>
            </w:r>
            <w:proofErr w:type="spellEnd"/>
            <w:r w:rsidRPr="0046408C">
              <w:rPr>
                <w:sz w:val="26"/>
                <w:szCs w:val="26"/>
              </w:rPr>
              <w:t>) Учреждения площади филиала  музея и оплата за охрану, а также за техническое обслуживание систем охранной сигнализации по данному объекту.</w:t>
            </w:r>
          </w:p>
        </w:tc>
        <w:tc>
          <w:tcPr>
            <w:tcW w:w="1420" w:type="dxa"/>
          </w:tcPr>
          <w:p w:rsidR="000D7B3B" w:rsidRPr="0046408C" w:rsidRDefault="000D7B3B" w:rsidP="00F97540">
            <w:pPr>
              <w:pStyle w:val="Default"/>
              <w:rPr>
                <w:sz w:val="26"/>
                <w:szCs w:val="26"/>
              </w:rPr>
            </w:pPr>
            <w:r w:rsidRPr="0046408C">
              <w:rPr>
                <w:sz w:val="26"/>
                <w:szCs w:val="26"/>
              </w:rPr>
              <w:t>139,8</w:t>
            </w:r>
          </w:p>
        </w:tc>
        <w:tc>
          <w:tcPr>
            <w:tcW w:w="7369" w:type="dxa"/>
          </w:tcPr>
          <w:p w:rsidR="000D7B3B" w:rsidRPr="0046408C" w:rsidRDefault="000D7B3B" w:rsidP="005B3321">
            <w:pPr>
              <w:pStyle w:val="Default"/>
              <w:rPr>
                <w:sz w:val="26"/>
                <w:szCs w:val="26"/>
              </w:rPr>
            </w:pPr>
            <w:r w:rsidRPr="0046408C">
              <w:rPr>
                <w:sz w:val="26"/>
                <w:szCs w:val="26"/>
              </w:rPr>
              <w:t xml:space="preserve">Направлено обращение в ГАПОУ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46408C">
              <w:rPr>
                <w:sz w:val="26"/>
                <w:szCs w:val="26"/>
              </w:rPr>
              <w:t>Мензе-линский</w:t>
            </w:r>
            <w:proofErr w:type="spellEnd"/>
            <w:r w:rsidRPr="0046408C">
              <w:rPr>
                <w:sz w:val="26"/>
                <w:szCs w:val="26"/>
              </w:rPr>
              <w:t xml:space="preserve"> педагогический колледж имени Мусы </w:t>
            </w:r>
            <w:proofErr w:type="spellStart"/>
            <w:r w:rsidRPr="0046408C">
              <w:rPr>
                <w:sz w:val="26"/>
                <w:szCs w:val="26"/>
              </w:rPr>
              <w:t>Джалиля</w:t>
            </w:r>
            <w:proofErr w:type="spellEnd"/>
            <w:r w:rsidRPr="0046408C">
              <w:rPr>
                <w:sz w:val="26"/>
                <w:szCs w:val="26"/>
              </w:rPr>
              <w:t xml:space="preserve">» для оформления </w:t>
            </w:r>
            <w:proofErr w:type="spellStart"/>
            <w:proofErr w:type="gramStart"/>
            <w:r w:rsidRPr="0046408C">
              <w:rPr>
                <w:sz w:val="26"/>
                <w:szCs w:val="26"/>
              </w:rPr>
              <w:t>догово-ра</w:t>
            </w:r>
            <w:proofErr w:type="spellEnd"/>
            <w:proofErr w:type="gramEnd"/>
            <w:r w:rsidRPr="0046408C">
              <w:rPr>
                <w:sz w:val="26"/>
                <w:szCs w:val="26"/>
              </w:rPr>
              <w:t xml:space="preserve"> безвозмездного пользования. </w:t>
            </w:r>
            <w:proofErr w:type="spellStart"/>
            <w:r w:rsidRPr="0046408C">
              <w:rPr>
                <w:sz w:val="26"/>
                <w:szCs w:val="26"/>
              </w:rPr>
              <w:t>Мензе-линским</w:t>
            </w:r>
            <w:proofErr w:type="spellEnd"/>
            <w:r w:rsidRPr="0046408C">
              <w:rPr>
                <w:sz w:val="26"/>
                <w:szCs w:val="26"/>
              </w:rPr>
              <w:t xml:space="preserve"> </w:t>
            </w:r>
            <w:proofErr w:type="gramStart"/>
            <w:r w:rsidRPr="0046408C">
              <w:rPr>
                <w:sz w:val="26"/>
                <w:szCs w:val="26"/>
              </w:rPr>
              <w:t>педагогическим</w:t>
            </w:r>
            <w:proofErr w:type="gramEnd"/>
            <w:r w:rsidRPr="0046408C">
              <w:rPr>
                <w:sz w:val="26"/>
                <w:szCs w:val="26"/>
              </w:rPr>
              <w:t xml:space="preserve"> </w:t>
            </w:r>
            <w:proofErr w:type="spellStart"/>
            <w:r w:rsidRPr="0046408C">
              <w:rPr>
                <w:sz w:val="26"/>
                <w:szCs w:val="26"/>
              </w:rPr>
              <w:t>колледжом</w:t>
            </w:r>
            <w:proofErr w:type="spellEnd"/>
            <w:r w:rsidRPr="0046408C">
              <w:rPr>
                <w:sz w:val="26"/>
                <w:szCs w:val="26"/>
              </w:rPr>
              <w:t xml:space="preserve"> направлено обращение в Министерство образования и науки РТ. </w:t>
            </w:r>
            <w:r>
              <w:rPr>
                <w:sz w:val="26"/>
                <w:szCs w:val="26"/>
              </w:rPr>
              <w:t xml:space="preserve">Министерством образования и науки РТ согласована </w:t>
            </w:r>
            <w:r w:rsidRPr="0046408C">
              <w:rPr>
                <w:sz w:val="26"/>
                <w:szCs w:val="26"/>
              </w:rPr>
              <w:t xml:space="preserve"> передач</w:t>
            </w:r>
            <w:r>
              <w:rPr>
                <w:sz w:val="26"/>
                <w:szCs w:val="26"/>
              </w:rPr>
              <w:t>а</w:t>
            </w:r>
            <w:r w:rsidRPr="0046408C">
              <w:rPr>
                <w:sz w:val="26"/>
                <w:szCs w:val="26"/>
              </w:rPr>
              <w:t xml:space="preserve"> помещения в безвозмездное пользование.</w:t>
            </w:r>
            <w:r>
              <w:rPr>
                <w:sz w:val="26"/>
                <w:szCs w:val="26"/>
              </w:rPr>
              <w:t xml:space="preserve"> </w:t>
            </w:r>
            <w:r w:rsidRPr="0046408C">
              <w:rPr>
                <w:sz w:val="26"/>
                <w:szCs w:val="26"/>
              </w:rPr>
              <w:t>В настоящее время идет процесс заключения договора.</w:t>
            </w:r>
          </w:p>
        </w:tc>
      </w:tr>
      <w:tr w:rsidR="000D7B3B" w:rsidRPr="00B542C3" w:rsidTr="00F97540">
        <w:trPr>
          <w:trHeight w:val="476"/>
        </w:trPr>
        <w:tc>
          <w:tcPr>
            <w:tcW w:w="3261" w:type="dxa"/>
          </w:tcPr>
          <w:p w:rsidR="000D7B3B" w:rsidRDefault="000D7B3B" w:rsidP="002212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D7B3B" w:rsidRPr="0046408C" w:rsidRDefault="000D7B3B" w:rsidP="005B3321">
            <w:pPr>
              <w:pStyle w:val="Default"/>
              <w:rPr>
                <w:sz w:val="26"/>
                <w:szCs w:val="26"/>
              </w:rPr>
            </w:pPr>
            <w:r w:rsidRPr="0046408C">
              <w:rPr>
                <w:sz w:val="26"/>
                <w:szCs w:val="26"/>
              </w:rPr>
              <w:t xml:space="preserve">4. Выдача новогодних подарков детям сотрудников Учреждения, сертификатов, призов по ведомостям раздачи без их оприходования на </w:t>
            </w:r>
            <w:proofErr w:type="spellStart"/>
            <w:r w:rsidRPr="0046408C">
              <w:rPr>
                <w:sz w:val="26"/>
                <w:szCs w:val="26"/>
              </w:rPr>
              <w:t>забалансовый</w:t>
            </w:r>
            <w:proofErr w:type="spellEnd"/>
            <w:r w:rsidRPr="0046408C">
              <w:rPr>
                <w:sz w:val="26"/>
                <w:szCs w:val="26"/>
              </w:rPr>
              <w:t xml:space="preserve"> счет 07 «Награды, призы, кубки и ценные подарки, сувениры».</w:t>
            </w:r>
          </w:p>
        </w:tc>
        <w:tc>
          <w:tcPr>
            <w:tcW w:w="1420" w:type="dxa"/>
          </w:tcPr>
          <w:p w:rsidR="000D7B3B" w:rsidRPr="0046408C" w:rsidRDefault="000D7B3B" w:rsidP="00F97540">
            <w:pPr>
              <w:pStyle w:val="Default"/>
              <w:rPr>
                <w:sz w:val="26"/>
                <w:szCs w:val="26"/>
              </w:rPr>
            </w:pPr>
            <w:r w:rsidRPr="0046408C">
              <w:rPr>
                <w:sz w:val="26"/>
                <w:szCs w:val="26"/>
              </w:rPr>
              <w:t>119,3</w:t>
            </w:r>
          </w:p>
        </w:tc>
        <w:tc>
          <w:tcPr>
            <w:tcW w:w="7369" w:type="dxa"/>
          </w:tcPr>
          <w:p w:rsidR="000D7B3B" w:rsidRPr="0046408C" w:rsidRDefault="000D7B3B" w:rsidP="005B3321">
            <w:pPr>
              <w:pStyle w:val="Default"/>
              <w:rPr>
                <w:sz w:val="26"/>
                <w:szCs w:val="26"/>
              </w:rPr>
            </w:pPr>
            <w:r w:rsidRPr="0046408C">
              <w:rPr>
                <w:sz w:val="26"/>
                <w:szCs w:val="26"/>
              </w:rPr>
              <w:t>С работниками централизованной бухгалтерии проведена разъяснительная работа по недопущению впредь подобных нарушений.</w:t>
            </w:r>
          </w:p>
        </w:tc>
      </w:tr>
      <w:tr w:rsidR="000D7B3B" w:rsidRPr="00B542C3" w:rsidTr="00F97540">
        <w:trPr>
          <w:trHeight w:val="476"/>
        </w:trPr>
        <w:tc>
          <w:tcPr>
            <w:tcW w:w="3261" w:type="dxa"/>
          </w:tcPr>
          <w:p w:rsidR="000D7B3B" w:rsidRDefault="000D7B3B" w:rsidP="002212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D7B3B" w:rsidRPr="0046408C" w:rsidRDefault="000D7B3B" w:rsidP="005B3321">
            <w:pPr>
              <w:pStyle w:val="Default"/>
              <w:rPr>
                <w:sz w:val="26"/>
                <w:szCs w:val="26"/>
              </w:rPr>
            </w:pPr>
            <w:r w:rsidRPr="0046408C">
              <w:rPr>
                <w:sz w:val="26"/>
                <w:szCs w:val="26"/>
              </w:rPr>
              <w:t>5.Выявлены излишки основных средств.</w:t>
            </w:r>
          </w:p>
        </w:tc>
        <w:tc>
          <w:tcPr>
            <w:tcW w:w="1420" w:type="dxa"/>
          </w:tcPr>
          <w:p w:rsidR="000D7B3B" w:rsidRPr="0046408C" w:rsidRDefault="000D7B3B" w:rsidP="00F97540">
            <w:pPr>
              <w:pStyle w:val="Default"/>
              <w:rPr>
                <w:sz w:val="26"/>
                <w:szCs w:val="26"/>
              </w:rPr>
            </w:pPr>
            <w:r w:rsidRPr="0046408C">
              <w:rPr>
                <w:sz w:val="26"/>
                <w:szCs w:val="26"/>
              </w:rPr>
              <w:t>64,5</w:t>
            </w:r>
          </w:p>
        </w:tc>
        <w:tc>
          <w:tcPr>
            <w:tcW w:w="7369" w:type="dxa"/>
          </w:tcPr>
          <w:p w:rsidR="000D7B3B" w:rsidRPr="0046408C" w:rsidRDefault="000D7B3B" w:rsidP="005B3321">
            <w:pPr>
              <w:pStyle w:val="Default"/>
              <w:rPr>
                <w:sz w:val="26"/>
                <w:szCs w:val="26"/>
              </w:rPr>
            </w:pPr>
            <w:r w:rsidRPr="0046408C">
              <w:rPr>
                <w:sz w:val="26"/>
                <w:szCs w:val="26"/>
              </w:rPr>
              <w:t>В ходе проверки  нарушение устранено. Основные средства приняты на учет.</w:t>
            </w:r>
          </w:p>
        </w:tc>
      </w:tr>
      <w:tr w:rsidR="000D7B3B" w:rsidRPr="00B542C3" w:rsidTr="00F97540">
        <w:trPr>
          <w:trHeight w:val="476"/>
        </w:trPr>
        <w:tc>
          <w:tcPr>
            <w:tcW w:w="3261" w:type="dxa"/>
          </w:tcPr>
          <w:p w:rsidR="000D7B3B" w:rsidRDefault="000D7B3B" w:rsidP="002212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D7B3B" w:rsidRPr="0046408C" w:rsidRDefault="000D7B3B" w:rsidP="005B3321">
            <w:pPr>
              <w:pStyle w:val="Default"/>
              <w:rPr>
                <w:sz w:val="26"/>
                <w:szCs w:val="26"/>
              </w:rPr>
            </w:pPr>
            <w:r w:rsidRPr="0046408C">
              <w:rPr>
                <w:sz w:val="26"/>
                <w:szCs w:val="26"/>
              </w:rPr>
              <w:t>6. Отражение основных сре</w:t>
            </w:r>
            <w:proofErr w:type="gramStart"/>
            <w:r w:rsidRPr="0046408C">
              <w:rPr>
                <w:sz w:val="26"/>
                <w:szCs w:val="26"/>
              </w:rPr>
              <w:t>дств в с</w:t>
            </w:r>
            <w:proofErr w:type="gramEnd"/>
            <w:r w:rsidRPr="0046408C">
              <w:rPr>
                <w:sz w:val="26"/>
                <w:szCs w:val="26"/>
              </w:rPr>
              <w:t>оставе материальных запасов.</w:t>
            </w:r>
          </w:p>
        </w:tc>
        <w:tc>
          <w:tcPr>
            <w:tcW w:w="1420" w:type="dxa"/>
          </w:tcPr>
          <w:p w:rsidR="000D7B3B" w:rsidRPr="0046408C" w:rsidRDefault="000D7B3B" w:rsidP="00F97540">
            <w:pPr>
              <w:pStyle w:val="Default"/>
              <w:rPr>
                <w:sz w:val="26"/>
                <w:szCs w:val="26"/>
              </w:rPr>
            </w:pPr>
            <w:r w:rsidRPr="0046408C">
              <w:rPr>
                <w:sz w:val="26"/>
                <w:szCs w:val="26"/>
              </w:rPr>
              <w:t>57,0</w:t>
            </w:r>
          </w:p>
        </w:tc>
        <w:tc>
          <w:tcPr>
            <w:tcW w:w="7369" w:type="dxa"/>
          </w:tcPr>
          <w:p w:rsidR="000D7B3B" w:rsidRPr="0046408C" w:rsidRDefault="000D7B3B" w:rsidP="005B3321">
            <w:pPr>
              <w:pStyle w:val="Default"/>
              <w:rPr>
                <w:sz w:val="26"/>
                <w:szCs w:val="26"/>
              </w:rPr>
            </w:pPr>
            <w:r w:rsidRPr="0046408C">
              <w:rPr>
                <w:sz w:val="26"/>
                <w:szCs w:val="26"/>
              </w:rPr>
              <w:t xml:space="preserve">В ходе проверки  нарушение устранено. </w:t>
            </w:r>
          </w:p>
        </w:tc>
      </w:tr>
      <w:tr w:rsidR="00F97540" w:rsidRPr="00B542C3" w:rsidTr="00F97540">
        <w:trPr>
          <w:trHeight w:val="476"/>
        </w:trPr>
        <w:tc>
          <w:tcPr>
            <w:tcW w:w="3261" w:type="dxa"/>
          </w:tcPr>
          <w:p w:rsidR="00F97540" w:rsidRPr="000D7B3B" w:rsidRDefault="00F97540" w:rsidP="005B3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97540" w:rsidRPr="000D7B3B" w:rsidRDefault="00F97540" w:rsidP="005B3321">
            <w:pPr>
              <w:rPr>
                <w:rFonts w:ascii="Times New Roman" w:hAnsi="Times New Roman" w:cs="Times New Roman"/>
              </w:rPr>
            </w:pPr>
            <w:r w:rsidRPr="000D7B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0" w:type="dxa"/>
          </w:tcPr>
          <w:p w:rsidR="00F97540" w:rsidRDefault="00F97540" w:rsidP="005B3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385,00</w:t>
            </w:r>
          </w:p>
          <w:p w:rsidR="00F97540" w:rsidRPr="00B542C3" w:rsidRDefault="00F97540" w:rsidP="005B33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9" w:type="dxa"/>
          </w:tcPr>
          <w:p w:rsidR="00F97540" w:rsidRPr="00B542C3" w:rsidRDefault="00F97540" w:rsidP="005B332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F2794" w:rsidRDefault="001F2794" w:rsidP="001F2794">
      <w:pPr>
        <w:spacing w:line="360" w:lineRule="auto"/>
        <w:jc w:val="both"/>
      </w:pPr>
    </w:p>
    <w:p w:rsidR="001F2794" w:rsidRPr="001F2794" w:rsidRDefault="001F2794" w:rsidP="001F279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  <w:r w:rsidRPr="001F2794">
        <w:rPr>
          <w:rFonts w:ascii="Times New Roman" w:hAnsi="Times New Roman" w:cs="Times New Roman"/>
          <w:sz w:val="28"/>
          <w:szCs w:val="28"/>
        </w:rPr>
        <w:t>По Соглашению о взаимодействии между Прокуратурой Мензелинского района РТ и органом внутреннего муниципального финансового контроля Мензелинского муниципального района акт передан для принятия мер ответственности в Прокуратуру района.</w:t>
      </w:r>
    </w:p>
    <w:p w:rsidR="00C21050" w:rsidRDefault="00C21050" w:rsidP="00E96D17">
      <w:pPr>
        <w:ind w:left="426"/>
      </w:pPr>
    </w:p>
    <w:p w:rsidR="00C21050" w:rsidRDefault="00C21050" w:rsidP="00E96D17">
      <w:pPr>
        <w:ind w:left="426"/>
      </w:pPr>
    </w:p>
    <w:p w:rsidR="00C21050" w:rsidRPr="00C21050" w:rsidRDefault="00C21050" w:rsidP="00E96D17">
      <w:pPr>
        <w:ind w:left="426"/>
        <w:rPr>
          <w:rFonts w:ascii="Times New Roman" w:hAnsi="Times New Roman" w:cs="Times New Roman"/>
        </w:rPr>
      </w:pPr>
      <w:r w:rsidRPr="00C21050">
        <w:rPr>
          <w:rFonts w:ascii="Times New Roman" w:hAnsi="Times New Roman" w:cs="Times New Roman"/>
        </w:rPr>
        <w:t xml:space="preserve">Исполнитель </w:t>
      </w:r>
      <w:proofErr w:type="spellStart"/>
      <w:r w:rsidRPr="00C21050">
        <w:rPr>
          <w:rFonts w:ascii="Times New Roman" w:hAnsi="Times New Roman" w:cs="Times New Roman"/>
        </w:rPr>
        <w:t>Гильфанова</w:t>
      </w:r>
      <w:proofErr w:type="spellEnd"/>
      <w:r w:rsidRPr="00C21050">
        <w:rPr>
          <w:rFonts w:ascii="Times New Roman" w:hAnsi="Times New Roman" w:cs="Times New Roman"/>
        </w:rPr>
        <w:t xml:space="preserve"> Л.Р. 88(5555</w:t>
      </w:r>
      <w:r>
        <w:rPr>
          <w:rFonts w:ascii="Times New Roman" w:hAnsi="Times New Roman" w:cs="Times New Roman"/>
        </w:rPr>
        <w:t>)</w:t>
      </w:r>
      <w:r w:rsidRPr="00C21050">
        <w:rPr>
          <w:rFonts w:ascii="Times New Roman" w:hAnsi="Times New Roman" w:cs="Times New Roman"/>
        </w:rPr>
        <w:t>3-15-16</w:t>
      </w:r>
    </w:p>
    <w:sectPr w:rsidR="00C21050" w:rsidRPr="00C21050" w:rsidSect="00B74AA0">
      <w:pgSz w:w="16838" w:h="11906" w:orient="landscape"/>
      <w:pgMar w:top="142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15E98"/>
    <w:multiLevelType w:val="hybridMultilevel"/>
    <w:tmpl w:val="2A184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41"/>
    <w:rsid w:val="000C36D6"/>
    <w:rsid w:val="000D7B3B"/>
    <w:rsid w:val="0010347E"/>
    <w:rsid w:val="00141100"/>
    <w:rsid w:val="001F2794"/>
    <w:rsid w:val="001F40B0"/>
    <w:rsid w:val="00215E2B"/>
    <w:rsid w:val="00283090"/>
    <w:rsid w:val="002A7D46"/>
    <w:rsid w:val="004A033E"/>
    <w:rsid w:val="004B1A54"/>
    <w:rsid w:val="004D58F5"/>
    <w:rsid w:val="005148B2"/>
    <w:rsid w:val="00524578"/>
    <w:rsid w:val="005341CB"/>
    <w:rsid w:val="00545B25"/>
    <w:rsid w:val="005A3FF0"/>
    <w:rsid w:val="005D24A7"/>
    <w:rsid w:val="0062408F"/>
    <w:rsid w:val="00690C11"/>
    <w:rsid w:val="00694351"/>
    <w:rsid w:val="006B35BB"/>
    <w:rsid w:val="006C37BD"/>
    <w:rsid w:val="00710489"/>
    <w:rsid w:val="0077728E"/>
    <w:rsid w:val="007D7141"/>
    <w:rsid w:val="008049B0"/>
    <w:rsid w:val="008106A8"/>
    <w:rsid w:val="00822C66"/>
    <w:rsid w:val="008241D0"/>
    <w:rsid w:val="00832EDD"/>
    <w:rsid w:val="009465B2"/>
    <w:rsid w:val="009E133D"/>
    <w:rsid w:val="00A612FE"/>
    <w:rsid w:val="00A74F3D"/>
    <w:rsid w:val="00A86931"/>
    <w:rsid w:val="00AD5CD2"/>
    <w:rsid w:val="00B542C3"/>
    <w:rsid w:val="00B74AA0"/>
    <w:rsid w:val="00BC2813"/>
    <w:rsid w:val="00BE28CD"/>
    <w:rsid w:val="00BF3611"/>
    <w:rsid w:val="00C00B81"/>
    <w:rsid w:val="00C21050"/>
    <w:rsid w:val="00C60571"/>
    <w:rsid w:val="00CA5BDA"/>
    <w:rsid w:val="00CC669F"/>
    <w:rsid w:val="00D93691"/>
    <w:rsid w:val="00DB0E7B"/>
    <w:rsid w:val="00DF1662"/>
    <w:rsid w:val="00E2658D"/>
    <w:rsid w:val="00E96D17"/>
    <w:rsid w:val="00ED57A4"/>
    <w:rsid w:val="00EE355B"/>
    <w:rsid w:val="00F264D7"/>
    <w:rsid w:val="00F97540"/>
    <w:rsid w:val="00FB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6A8"/>
    <w:pPr>
      <w:ind w:left="720"/>
      <w:contextualSpacing/>
    </w:pPr>
  </w:style>
  <w:style w:type="paragraph" w:customStyle="1" w:styleId="Default">
    <w:name w:val="Default"/>
    <w:rsid w:val="000D7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6A8"/>
    <w:pPr>
      <w:ind w:left="720"/>
      <w:contextualSpacing/>
    </w:pPr>
  </w:style>
  <w:style w:type="paragraph" w:customStyle="1" w:styleId="Default">
    <w:name w:val="Default"/>
    <w:rsid w:val="000D7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C649-C0A4-4CFD-9B33-7721BB85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menz- Оксана А. Германова</dc:creator>
  <cp:keywords/>
  <dc:description/>
  <cp:lastModifiedBy>menz- Оксана А. Германова</cp:lastModifiedBy>
  <cp:revision>34</cp:revision>
  <cp:lastPrinted>2019-02-25T12:25:00Z</cp:lastPrinted>
  <dcterms:created xsi:type="dcterms:W3CDTF">2018-03-19T13:11:00Z</dcterms:created>
  <dcterms:modified xsi:type="dcterms:W3CDTF">2019-04-26T12:27:00Z</dcterms:modified>
</cp:coreProperties>
</file>